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1D" w:rsidRDefault="002D5D1D">
      <w:pPr>
        <w:pStyle w:val="a3"/>
        <w:ind w:left="0" w:firstLine="0"/>
        <w:jc w:val="left"/>
        <w:rPr>
          <w:b/>
          <w:sz w:val="20"/>
        </w:rPr>
      </w:pPr>
    </w:p>
    <w:p w:rsidR="002D5D1D" w:rsidRDefault="002D5D1D">
      <w:pPr>
        <w:pStyle w:val="a3"/>
        <w:ind w:left="0" w:firstLine="0"/>
        <w:jc w:val="left"/>
        <w:rPr>
          <w:b/>
          <w:sz w:val="20"/>
        </w:rPr>
      </w:pPr>
    </w:p>
    <w:p w:rsidR="002D5D1D" w:rsidRDefault="002D5D1D">
      <w:pPr>
        <w:pStyle w:val="a3"/>
        <w:ind w:left="0" w:firstLine="0"/>
        <w:jc w:val="left"/>
        <w:rPr>
          <w:b/>
          <w:sz w:val="20"/>
        </w:rPr>
      </w:pPr>
    </w:p>
    <w:p w:rsidR="002D5D1D" w:rsidRDefault="002D5D1D">
      <w:pPr>
        <w:pStyle w:val="a3"/>
        <w:ind w:left="0" w:firstLine="0"/>
        <w:jc w:val="left"/>
        <w:rPr>
          <w:b/>
          <w:sz w:val="20"/>
        </w:rPr>
      </w:pPr>
    </w:p>
    <w:p w:rsidR="002D5D1D" w:rsidRDefault="002D5D1D">
      <w:pPr>
        <w:pStyle w:val="a3"/>
        <w:ind w:left="0" w:firstLine="0"/>
        <w:jc w:val="left"/>
        <w:rPr>
          <w:b/>
          <w:sz w:val="20"/>
        </w:rPr>
      </w:pPr>
    </w:p>
    <w:p w:rsidR="002D5D1D" w:rsidRDefault="002D5D1D">
      <w:pPr>
        <w:pStyle w:val="a3"/>
        <w:ind w:left="0" w:firstLine="0"/>
        <w:jc w:val="left"/>
        <w:rPr>
          <w:b/>
          <w:sz w:val="20"/>
        </w:rPr>
      </w:pPr>
    </w:p>
    <w:p w:rsidR="002D5D1D" w:rsidRDefault="002D5D1D">
      <w:pPr>
        <w:pStyle w:val="a3"/>
        <w:ind w:left="0" w:firstLine="0"/>
        <w:jc w:val="left"/>
        <w:rPr>
          <w:b/>
          <w:sz w:val="20"/>
        </w:rPr>
      </w:pPr>
    </w:p>
    <w:p w:rsidR="002D5D1D" w:rsidRDefault="002D5D1D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21132C" w:rsidRDefault="0021132C">
      <w:pPr>
        <w:spacing w:before="89"/>
        <w:ind w:left="583" w:right="271"/>
        <w:jc w:val="center"/>
        <w:rPr>
          <w:b/>
          <w:sz w:val="28"/>
        </w:rPr>
      </w:pPr>
    </w:p>
    <w:p w:rsidR="0021132C" w:rsidRDefault="0021132C">
      <w:pPr>
        <w:spacing w:before="89"/>
        <w:ind w:left="583" w:right="271"/>
        <w:jc w:val="center"/>
        <w:rPr>
          <w:b/>
          <w:sz w:val="28"/>
        </w:rPr>
      </w:pPr>
    </w:p>
    <w:p w:rsidR="0021132C" w:rsidRDefault="0021132C">
      <w:pPr>
        <w:spacing w:before="89"/>
        <w:ind w:left="583" w:right="271"/>
        <w:jc w:val="center"/>
        <w:rPr>
          <w:b/>
          <w:sz w:val="28"/>
        </w:rPr>
      </w:pPr>
    </w:p>
    <w:p w:rsidR="0021132C" w:rsidRDefault="0021132C">
      <w:pPr>
        <w:spacing w:before="89"/>
        <w:ind w:left="583" w:right="271"/>
        <w:jc w:val="center"/>
        <w:rPr>
          <w:b/>
          <w:sz w:val="28"/>
        </w:rPr>
      </w:pPr>
    </w:p>
    <w:p w:rsidR="002D5D1D" w:rsidRDefault="001D2926">
      <w:pPr>
        <w:spacing w:before="89"/>
        <w:ind w:left="583" w:right="27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ПРОГРАММА</w:t>
      </w:r>
    </w:p>
    <w:p w:rsidR="002D5D1D" w:rsidRDefault="002D5D1D">
      <w:pPr>
        <w:pStyle w:val="a3"/>
        <w:ind w:left="0" w:firstLine="0"/>
        <w:jc w:val="left"/>
        <w:rPr>
          <w:sz w:val="30"/>
        </w:rPr>
      </w:pPr>
    </w:p>
    <w:p w:rsidR="002D5D1D" w:rsidRDefault="001D2926">
      <w:pPr>
        <w:pStyle w:val="1"/>
        <w:spacing w:before="195"/>
        <w:ind w:left="579" w:right="271"/>
        <w:jc w:val="center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«Математика»</w:t>
      </w:r>
    </w:p>
    <w:p w:rsidR="002D5D1D" w:rsidRDefault="001D2926">
      <w:pPr>
        <w:pStyle w:val="a3"/>
        <w:spacing w:before="220"/>
        <w:ind w:left="583" w:right="271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5-6 классов</w:t>
      </w:r>
    </w:p>
    <w:p w:rsidR="002D5D1D" w:rsidRDefault="002D5D1D">
      <w:pPr>
        <w:pStyle w:val="a3"/>
        <w:ind w:left="0" w:firstLine="0"/>
        <w:jc w:val="left"/>
        <w:rPr>
          <w:sz w:val="30"/>
        </w:rPr>
      </w:pPr>
    </w:p>
    <w:p w:rsidR="002D5D1D" w:rsidRDefault="002D5D1D">
      <w:pPr>
        <w:pStyle w:val="a3"/>
        <w:ind w:left="0" w:firstLine="0"/>
        <w:jc w:val="left"/>
        <w:rPr>
          <w:sz w:val="30"/>
        </w:rPr>
      </w:pPr>
    </w:p>
    <w:p w:rsidR="002D5D1D" w:rsidRDefault="002D5D1D">
      <w:pPr>
        <w:pStyle w:val="a3"/>
        <w:ind w:left="0" w:firstLine="0"/>
        <w:jc w:val="left"/>
        <w:rPr>
          <w:sz w:val="30"/>
        </w:rPr>
      </w:pPr>
    </w:p>
    <w:p w:rsidR="002D5D1D" w:rsidRDefault="002D5D1D">
      <w:pPr>
        <w:pStyle w:val="a3"/>
        <w:ind w:left="0" w:firstLine="0"/>
        <w:jc w:val="left"/>
        <w:rPr>
          <w:sz w:val="30"/>
        </w:rPr>
      </w:pPr>
    </w:p>
    <w:p w:rsidR="002D5D1D" w:rsidRDefault="002D5D1D">
      <w:pPr>
        <w:pStyle w:val="a3"/>
        <w:ind w:left="0" w:firstLine="0"/>
        <w:jc w:val="left"/>
        <w:rPr>
          <w:sz w:val="30"/>
        </w:rPr>
      </w:pPr>
    </w:p>
    <w:p w:rsidR="002D5D1D" w:rsidRDefault="002D5D1D">
      <w:pPr>
        <w:pStyle w:val="a3"/>
        <w:ind w:left="0" w:firstLine="0"/>
        <w:jc w:val="left"/>
        <w:rPr>
          <w:sz w:val="30"/>
        </w:rPr>
      </w:pPr>
    </w:p>
    <w:p w:rsidR="002D5D1D" w:rsidRDefault="002D5D1D">
      <w:pPr>
        <w:pStyle w:val="a3"/>
        <w:ind w:left="0" w:firstLine="0"/>
        <w:jc w:val="left"/>
        <w:rPr>
          <w:sz w:val="30"/>
        </w:rPr>
      </w:pPr>
    </w:p>
    <w:p w:rsidR="002D5D1D" w:rsidRDefault="002D5D1D">
      <w:pPr>
        <w:pStyle w:val="a3"/>
        <w:ind w:left="0" w:firstLine="0"/>
        <w:jc w:val="left"/>
        <w:rPr>
          <w:sz w:val="30"/>
        </w:rPr>
      </w:pPr>
    </w:p>
    <w:p w:rsidR="002D5D1D" w:rsidRDefault="002D5D1D">
      <w:pPr>
        <w:pStyle w:val="a3"/>
        <w:ind w:left="0" w:firstLine="0"/>
        <w:jc w:val="left"/>
        <w:rPr>
          <w:sz w:val="30"/>
        </w:rPr>
      </w:pPr>
    </w:p>
    <w:p w:rsidR="0021132C" w:rsidRDefault="0021132C">
      <w:pPr>
        <w:pStyle w:val="1"/>
        <w:spacing w:before="215"/>
        <w:ind w:left="584" w:right="269"/>
        <w:jc w:val="center"/>
      </w:pPr>
    </w:p>
    <w:p w:rsidR="0021132C" w:rsidRDefault="0021132C">
      <w:pPr>
        <w:pStyle w:val="1"/>
        <w:spacing w:before="215"/>
        <w:ind w:left="584" w:right="269"/>
        <w:jc w:val="center"/>
      </w:pPr>
    </w:p>
    <w:p w:rsidR="0021132C" w:rsidRDefault="0021132C">
      <w:pPr>
        <w:pStyle w:val="1"/>
        <w:spacing w:before="215"/>
        <w:ind w:left="584" w:right="269"/>
        <w:jc w:val="center"/>
      </w:pPr>
    </w:p>
    <w:p w:rsidR="0021132C" w:rsidRDefault="0021132C">
      <w:pPr>
        <w:pStyle w:val="1"/>
        <w:spacing w:before="215"/>
        <w:ind w:left="584" w:right="269"/>
        <w:jc w:val="center"/>
      </w:pPr>
    </w:p>
    <w:p w:rsidR="0021132C" w:rsidRDefault="0021132C">
      <w:pPr>
        <w:pStyle w:val="1"/>
        <w:spacing w:before="215"/>
        <w:ind w:left="584" w:right="269"/>
        <w:jc w:val="center"/>
      </w:pPr>
    </w:p>
    <w:p w:rsidR="0021132C" w:rsidRDefault="0021132C">
      <w:pPr>
        <w:pStyle w:val="1"/>
        <w:spacing w:before="215"/>
        <w:ind w:left="584" w:right="269"/>
        <w:jc w:val="center"/>
      </w:pPr>
    </w:p>
    <w:p w:rsidR="0021132C" w:rsidRDefault="0021132C">
      <w:pPr>
        <w:pStyle w:val="1"/>
        <w:spacing w:before="215"/>
        <w:ind w:left="584" w:right="269"/>
        <w:jc w:val="center"/>
      </w:pPr>
    </w:p>
    <w:p w:rsidR="0021132C" w:rsidRDefault="0021132C">
      <w:pPr>
        <w:pStyle w:val="1"/>
        <w:spacing w:before="215"/>
        <w:ind w:left="584" w:right="269"/>
        <w:jc w:val="center"/>
      </w:pPr>
    </w:p>
    <w:p w:rsidR="002D5D1D" w:rsidRDefault="001D2926">
      <w:pPr>
        <w:pStyle w:val="1"/>
        <w:spacing w:before="215"/>
        <w:ind w:left="584" w:right="269"/>
        <w:jc w:val="center"/>
      </w:pPr>
      <w:r>
        <w:t xml:space="preserve">с. Коренёвщино </w:t>
      </w:r>
      <w:r>
        <w:rPr>
          <w:spacing w:val="-3"/>
        </w:rPr>
        <w:t xml:space="preserve"> </w:t>
      </w:r>
      <w:r>
        <w:t>2023</w:t>
      </w:r>
    </w:p>
    <w:p w:rsidR="002D5D1D" w:rsidRDefault="002D5D1D">
      <w:pPr>
        <w:jc w:val="center"/>
        <w:sectPr w:rsidR="002D5D1D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2D5D1D" w:rsidRDefault="001D2926">
      <w:pPr>
        <w:spacing w:before="68"/>
        <w:ind w:left="4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2D5D1D" w:rsidRDefault="002D5D1D">
      <w:pPr>
        <w:pStyle w:val="a3"/>
        <w:spacing w:before="2"/>
        <w:ind w:left="0" w:firstLine="0"/>
        <w:jc w:val="left"/>
        <w:rPr>
          <w:b/>
        </w:rPr>
      </w:pPr>
    </w:p>
    <w:p w:rsidR="002D5D1D" w:rsidRDefault="001D2926">
      <w:pPr>
        <w:pStyle w:val="a3"/>
        <w:ind w:left="901" w:firstLine="0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 в</w:t>
      </w:r>
      <w:r>
        <w:rPr>
          <w:spacing w:val="-5"/>
        </w:rPr>
        <w:t xml:space="preserve"> </w:t>
      </w:r>
      <w:r>
        <w:t>5–6 классах</w:t>
      </w:r>
      <w:r>
        <w:rPr>
          <w:spacing w:val="-2"/>
        </w:rPr>
        <w:t xml:space="preserve"> </w:t>
      </w:r>
      <w:r>
        <w:t>являются:</w:t>
      </w:r>
    </w:p>
    <w:p w:rsidR="002D5D1D" w:rsidRDefault="001D2926">
      <w:pPr>
        <w:pStyle w:val="a4"/>
        <w:numPr>
          <w:ilvl w:val="0"/>
          <w:numId w:val="4"/>
        </w:numPr>
        <w:tabs>
          <w:tab w:val="left" w:pos="1010"/>
          <w:tab w:val="left" w:pos="3176"/>
          <w:tab w:val="left" w:pos="5810"/>
          <w:tab w:val="left" w:pos="7591"/>
        </w:tabs>
        <w:spacing w:before="33" w:line="264" w:lineRule="auto"/>
        <w:ind w:right="105" w:hanging="360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величина,</w:t>
      </w:r>
      <w:r>
        <w:rPr>
          <w:sz w:val="28"/>
        </w:rPr>
        <w:tab/>
        <w:t>геометрическая</w:t>
      </w:r>
      <w:r>
        <w:rPr>
          <w:sz w:val="28"/>
        </w:rPr>
        <w:tab/>
        <w:t>фигура),</w:t>
      </w:r>
      <w:r>
        <w:rPr>
          <w:sz w:val="28"/>
        </w:rPr>
        <w:tab/>
        <w:t>обеспечивающих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2D5D1D" w:rsidRDefault="001D2926">
      <w:pPr>
        <w:pStyle w:val="a4"/>
        <w:numPr>
          <w:ilvl w:val="0"/>
          <w:numId w:val="4"/>
        </w:numPr>
        <w:tabs>
          <w:tab w:val="left" w:pos="1010"/>
        </w:tabs>
        <w:spacing w:line="264" w:lineRule="auto"/>
        <w:ind w:right="103" w:hanging="360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2D5D1D" w:rsidRDefault="001D2926">
      <w:pPr>
        <w:pStyle w:val="a4"/>
        <w:numPr>
          <w:ilvl w:val="0"/>
          <w:numId w:val="4"/>
        </w:numPr>
        <w:tabs>
          <w:tab w:val="left" w:pos="1010"/>
        </w:tabs>
        <w:spacing w:line="264" w:lineRule="auto"/>
        <w:ind w:right="110" w:hanging="360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2D5D1D" w:rsidRDefault="001D2926">
      <w:pPr>
        <w:pStyle w:val="a4"/>
        <w:numPr>
          <w:ilvl w:val="0"/>
          <w:numId w:val="4"/>
        </w:numPr>
        <w:tabs>
          <w:tab w:val="left" w:pos="1010"/>
        </w:tabs>
        <w:spacing w:line="264" w:lineRule="auto"/>
        <w:ind w:right="103" w:hanging="360"/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задач, интерпретировать полученные результаты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на 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ситуации.</w:t>
      </w:r>
    </w:p>
    <w:p w:rsidR="002D5D1D" w:rsidRDefault="001D2926">
      <w:pPr>
        <w:pStyle w:val="a3"/>
        <w:spacing w:before="1" w:line="264" w:lineRule="auto"/>
        <w:ind w:right="102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7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каждая в соответствии с собственной логикой, однако, не независимо одна от</w:t>
      </w:r>
      <w:r>
        <w:rPr>
          <w:spacing w:val="-67"/>
        </w:rPr>
        <w:t xml:space="preserve"> </w:t>
      </w:r>
      <w:r>
        <w:t>другой, а в тесном контакте и взаимодействии. Также в курсе 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 с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алгебры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статистики.</w:t>
      </w:r>
    </w:p>
    <w:p w:rsidR="002D5D1D" w:rsidRDefault="001D2926">
      <w:pPr>
        <w:pStyle w:val="a3"/>
        <w:spacing w:before="1" w:line="264" w:lineRule="auto"/>
        <w:ind w:right="104"/>
      </w:pPr>
      <w:r>
        <w:t>Изучение арифметического материала начинается со систематизации 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 образования. При</w:t>
      </w:r>
      <w:r>
        <w:rPr>
          <w:spacing w:val="1"/>
        </w:rPr>
        <w:t xml:space="preserve"> </w:t>
      </w:r>
      <w:r>
        <w:t>этом совершенствование вычислительной</w:t>
      </w:r>
      <w:r>
        <w:rPr>
          <w:spacing w:val="70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вычислительной культуры, в частности с обучением простейшим приёмам</w:t>
      </w:r>
      <w:r>
        <w:rPr>
          <w:spacing w:val="1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2D5D1D" w:rsidRDefault="001D2926">
      <w:pPr>
        <w:pStyle w:val="a3"/>
        <w:spacing w:line="264" w:lineRule="auto"/>
        <w:ind w:right="104"/>
      </w:pP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классу. Это первый этап в освоении дробей, когда происходит знакомство с</w:t>
      </w:r>
      <w:r>
        <w:rPr>
          <w:spacing w:val="1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>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7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 алгоритмами выполнения действий с обыкновенными дробями.</w:t>
      </w:r>
      <w:r>
        <w:rPr>
          <w:spacing w:val="1"/>
        </w:rPr>
        <w:t xml:space="preserve"> </w:t>
      </w:r>
      <w:r>
        <w:t>Знакомство с десятичными дробями расширит возможности для 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практическом</w:t>
      </w:r>
      <w:r>
        <w:rPr>
          <w:spacing w:val="49"/>
        </w:rPr>
        <w:t xml:space="preserve"> </w:t>
      </w:r>
      <w:r>
        <w:t>использовании.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6</w:t>
      </w:r>
      <w:r>
        <w:rPr>
          <w:spacing w:val="53"/>
        </w:rPr>
        <w:t xml:space="preserve"> </w:t>
      </w:r>
      <w:r>
        <w:t>классу</w:t>
      </w:r>
      <w:r>
        <w:rPr>
          <w:spacing w:val="49"/>
        </w:rPr>
        <w:t xml:space="preserve"> </w:t>
      </w:r>
      <w:r>
        <w:t>отнесён</w:t>
      </w:r>
      <w:r>
        <w:rPr>
          <w:spacing w:val="53"/>
        </w:rPr>
        <w:t xml:space="preserve"> </w:t>
      </w:r>
      <w:r>
        <w:t>второй</w:t>
      </w:r>
    </w:p>
    <w:p w:rsidR="002D5D1D" w:rsidRDefault="002D5D1D">
      <w:pPr>
        <w:spacing w:line="264" w:lineRule="auto"/>
        <w:sectPr w:rsidR="002D5D1D">
          <w:pgSz w:w="11910" w:h="16390"/>
          <w:pgMar w:top="1060" w:right="740" w:bottom="280" w:left="1400" w:header="720" w:footer="720" w:gutter="0"/>
          <w:cols w:space="720"/>
        </w:sectPr>
      </w:pPr>
    </w:p>
    <w:p w:rsidR="002D5D1D" w:rsidRDefault="001D2926">
      <w:pPr>
        <w:pStyle w:val="a3"/>
        <w:spacing w:before="63" w:line="264" w:lineRule="auto"/>
        <w:ind w:right="104" w:firstLine="0"/>
      </w:pPr>
      <w:r>
        <w:lastRenderedPageBreak/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 содержащих и обыкновенные, и десятичные дроби, установление</w:t>
      </w:r>
      <w:r>
        <w:rPr>
          <w:spacing w:val="-67"/>
        </w:rPr>
        <w:t xml:space="preserve"> </w:t>
      </w:r>
      <w:r>
        <w:t>связей между ними, рассмотрение приёмов решения задач на дроби. В начале</w:t>
      </w:r>
      <w:r>
        <w:rPr>
          <w:spacing w:val="-67"/>
        </w:rPr>
        <w:t xml:space="preserve"> </w:t>
      </w:r>
      <w:r>
        <w:t>6 класса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 с</w:t>
      </w:r>
      <w:r>
        <w:rPr>
          <w:spacing w:val="-3"/>
        </w:rPr>
        <w:t xml:space="preserve"> </w:t>
      </w:r>
      <w:r>
        <w:t>понятием процента.</w:t>
      </w:r>
    </w:p>
    <w:p w:rsidR="002D5D1D" w:rsidRDefault="001D2926">
      <w:pPr>
        <w:pStyle w:val="a3"/>
        <w:spacing w:before="2" w:line="264" w:lineRule="auto"/>
        <w:ind w:right="106"/>
      </w:pPr>
      <w:r>
        <w:t>Особенностью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является то, что они также могут рассматриваться в несколько этапов. В 6</w:t>
      </w:r>
      <w:r>
        <w:rPr>
          <w:spacing w:val="1"/>
        </w:rPr>
        <w:t xml:space="preserve"> </w:t>
      </w:r>
      <w:r>
        <w:t>классе в начале изучения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«Положительные и отрицательные числа»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подтема</w:t>
      </w:r>
      <w:r>
        <w:rPr>
          <w:spacing w:val="1"/>
        </w:rPr>
        <w:t xml:space="preserve"> </w:t>
      </w:r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 числами происходит на основе содержательного подхода.</w:t>
      </w:r>
      <w:r>
        <w:rPr>
          <w:spacing w:val="1"/>
        </w:rPr>
        <w:t xml:space="preserve"> </w:t>
      </w:r>
      <w:r>
        <w:t>Это позволяет на доступном уровне познакомить обучающихся практически</w:t>
      </w:r>
      <w:r>
        <w:rPr>
          <w:spacing w:val="1"/>
        </w:rPr>
        <w:t xml:space="preserve"> </w:t>
      </w:r>
      <w:r>
        <w:t>со всеми основными понятиями темы, в том числе и с правилами знаков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 закончится,</w:t>
      </w:r>
      <w:r>
        <w:rPr>
          <w:spacing w:val="-5"/>
        </w:rPr>
        <w:t xml:space="preserve"> </w:t>
      </w:r>
      <w:r>
        <w:t>а будет</w:t>
      </w:r>
      <w:r>
        <w:rPr>
          <w:spacing w:val="-1"/>
        </w:rPr>
        <w:t xml:space="preserve"> </w:t>
      </w:r>
      <w:r>
        <w:t>продолжено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 алгебры</w:t>
      </w:r>
      <w:r>
        <w:rPr>
          <w:spacing w:val="-1"/>
        </w:rPr>
        <w:t xml:space="preserve"> </w:t>
      </w:r>
      <w:r>
        <w:t>7 класса.</w:t>
      </w:r>
    </w:p>
    <w:p w:rsidR="002D5D1D" w:rsidRDefault="001D2926">
      <w:pPr>
        <w:pStyle w:val="a3"/>
        <w:spacing w:before="1" w:line="264" w:lineRule="auto"/>
        <w:ind w:right="102"/>
      </w:pPr>
      <w:r>
        <w:t>При обучении решению текстовых задач в 5–6 классах 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 на отношения и пропорции. Обучающиеся знакомятся с 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представленной 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диаграмм.</w:t>
      </w:r>
    </w:p>
    <w:p w:rsidR="002D5D1D" w:rsidRDefault="001D2926">
      <w:pPr>
        <w:pStyle w:val="a3"/>
        <w:spacing w:before="1" w:line="264" w:lineRule="auto"/>
        <w:ind w:right="10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 пропедевтических алгебраических представлений. Буква 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для записи общих утверждений и предложений, формул, в частности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геометрических величин,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:rsidR="002D5D1D" w:rsidRDefault="001D2926">
      <w:pPr>
        <w:pStyle w:val="a3"/>
        <w:spacing w:line="264" w:lineRule="auto"/>
        <w:ind w:right="10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 воображения, изобразительных умений. Это важный этап</w:t>
      </w:r>
      <w:r>
        <w:rPr>
          <w:spacing w:val="1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>уровне, опирается на наглядно-образное мышление обучающихся. 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простейшие</w:t>
      </w:r>
      <w:r>
        <w:rPr>
          <w:spacing w:val="10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наглядной</w:t>
      </w:r>
      <w:r>
        <w:rPr>
          <w:spacing w:val="10"/>
        </w:rPr>
        <w:t xml:space="preserve"> </w:t>
      </w:r>
      <w:r>
        <w:t>геометрии</w:t>
      </w:r>
      <w:r>
        <w:rPr>
          <w:spacing w:val="10"/>
        </w:rPr>
        <w:t xml:space="preserve"> </w:t>
      </w:r>
      <w:r>
        <w:t>знания,</w:t>
      </w:r>
    </w:p>
    <w:p w:rsidR="002D5D1D" w:rsidRDefault="002D5D1D">
      <w:pPr>
        <w:spacing w:line="264" w:lineRule="auto"/>
        <w:sectPr w:rsidR="002D5D1D">
          <w:pgSz w:w="11910" w:h="16390"/>
          <w:pgMar w:top="1060" w:right="740" w:bottom="280" w:left="1400" w:header="720" w:footer="720" w:gutter="0"/>
          <w:cols w:space="720"/>
        </w:sectPr>
      </w:pPr>
    </w:p>
    <w:p w:rsidR="002D5D1D" w:rsidRDefault="001D2926">
      <w:pPr>
        <w:pStyle w:val="a3"/>
        <w:spacing w:before="63" w:line="264" w:lineRule="auto"/>
        <w:ind w:right="113" w:firstLine="0"/>
      </w:pPr>
      <w:r>
        <w:lastRenderedPageBreak/>
        <w:t>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-1"/>
        </w:rPr>
        <w:t xml:space="preserve"> </w:t>
      </w:r>
      <w:r>
        <w:t>и расширяются.</w:t>
      </w:r>
    </w:p>
    <w:p w:rsidR="0021132C" w:rsidRDefault="0021132C">
      <w:pPr>
        <w:pStyle w:val="a3"/>
        <w:spacing w:before="63" w:line="264" w:lineRule="auto"/>
        <w:ind w:right="113" w:firstLine="0"/>
      </w:pPr>
    </w:p>
    <w:p w:rsidR="0021132C" w:rsidRDefault="0021132C" w:rsidP="0021132C">
      <w:pPr>
        <w:spacing w:line="264" w:lineRule="auto"/>
        <w:ind w:left="120"/>
        <w:jc w:val="both"/>
      </w:pPr>
      <w:r w:rsidRPr="00CE16EB">
        <w:rPr>
          <w:b/>
          <w:color w:val="000000"/>
          <w:sz w:val="28"/>
        </w:rPr>
        <w:t>МЕСТО УЧЕБНОГО ПРЕДМЕТА «</w:t>
      </w:r>
      <w:r>
        <w:rPr>
          <w:b/>
          <w:color w:val="000000"/>
          <w:sz w:val="28"/>
        </w:rPr>
        <w:t>МАЬТЕМЕТИКА</w:t>
      </w:r>
      <w:r w:rsidRPr="00CE16EB">
        <w:rPr>
          <w:b/>
          <w:color w:val="000000"/>
          <w:sz w:val="28"/>
        </w:rPr>
        <w:t>» В УЧЕБНОМ ПЛАНЕ</w:t>
      </w:r>
    </w:p>
    <w:p w:rsidR="002D5D1D" w:rsidRDefault="001D2926">
      <w:pPr>
        <w:pStyle w:val="a3"/>
        <w:spacing w:before="3" w:line="264" w:lineRule="auto"/>
        <w:ind w:right="108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описательной статистики.</w:t>
      </w:r>
    </w:p>
    <w:p w:rsidR="002D5D1D" w:rsidRDefault="001D2926">
      <w:pPr>
        <w:pStyle w:val="a3"/>
        <w:spacing w:line="264" w:lineRule="auto"/>
        <w:ind w:right="105"/>
      </w:pPr>
      <w:r>
        <w:t>На изучение учебного курса «Математика» отводится 340 часов: в 5</w:t>
      </w:r>
      <w:r>
        <w:rPr>
          <w:spacing w:val="1"/>
        </w:rPr>
        <w:t xml:space="preserve"> </w:t>
      </w:r>
      <w:r>
        <w:t>классе – 170 часов (5 часов в неделю), в 6 классе – 170 часов (5 часов в</w:t>
      </w:r>
      <w:r>
        <w:rPr>
          <w:spacing w:val="1"/>
        </w:rPr>
        <w:t xml:space="preserve"> </w:t>
      </w:r>
      <w:r>
        <w:t>неделю).</w:t>
      </w:r>
    </w:p>
    <w:p w:rsidR="002D5D1D" w:rsidRDefault="002D5D1D">
      <w:pPr>
        <w:spacing w:line="264" w:lineRule="auto"/>
        <w:sectPr w:rsidR="002D5D1D">
          <w:pgSz w:w="11910" w:h="16390"/>
          <w:pgMar w:top="1060" w:right="740" w:bottom="280" w:left="1400" w:header="720" w:footer="720" w:gutter="0"/>
          <w:cols w:space="720"/>
        </w:sectPr>
      </w:pPr>
    </w:p>
    <w:p w:rsidR="002D5D1D" w:rsidRDefault="001D2926">
      <w:pPr>
        <w:pStyle w:val="1"/>
        <w:spacing w:before="68" w:line="484" w:lineRule="auto"/>
        <w:ind w:left="422" w:right="55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5 КЛАСС</w:t>
      </w:r>
    </w:p>
    <w:p w:rsidR="002D5D1D" w:rsidRDefault="001D2926">
      <w:pPr>
        <w:ind w:left="901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нуль</w:t>
      </w:r>
    </w:p>
    <w:p w:rsidR="002D5D1D" w:rsidRDefault="001D2926">
      <w:pPr>
        <w:pStyle w:val="a3"/>
        <w:spacing w:before="26" w:line="264" w:lineRule="auto"/>
        <w:ind w:right="106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 чисел</w:t>
      </w:r>
      <w:r>
        <w:rPr>
          <w:spacing w:val="-3"/>
        </w:rPr>
        <w:t xml:space="preserve"> </w:t>
      </w:r>
      <w:r>
        <w:t>точками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(числовой)</w:t>
      </w:r>
      <w:r>
        <w:rPr>
          <w:spacing w:val="-1"/>
        </w:rPr>
        <w:t xml:space="preserve"> </w:t>
      </w:r>
      <w:r>
        <w:t>прямой.</w:t>
      </w:r>
    </w:p>
    <w:p w:rsidR="002D5D1D" w:rsidRDefault="001D2926">
      <w:pPr>
        <w:pStyle w:val="a3"/>
        <w:spacing w:before="2" w:line="264" w:lineRule="auto"/>
        <w:ind w:right="110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счисления.</w:t>
      </w:r>
      <w:r>
        <w:rPr>
          <w:spacing w:val="-1"/>
        </w:rPr>
        <w:t xml:space="preserve"> </w:t>
      </w:r>
      <w:r>
        <w:t>Десятичная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счисления.</w:t>
      </w:r>
    </w:p>
    <w:p w:rsidR="002D5D1D" w:rsidRDefault="001D2926">
      <w:pPr>
        <w:pStyle w:val="a3"/>
        <w:spacing w:line="322" w:lineRule="exact"/>
        <w:ind w:left="901" w:firstLine="0"/>
      </w:pPr>
      <w:r>
        <w:t>Сравнение</w:t>
      </w:r>
      <w:r>
        <w:rPr>
          <w:spacing w:val="43"/>
        </w:rPr>
        <w:t xml:space="preserve"> </w:t>
      </w:r>
      <w:r>
        <w:t>натуральных</w:t>
      </w:r>
      <w:r>
        <w:rPr>
          <w:spacing w:val="44"/>
        </w:rPr>
        <w:t xml:space="preserve"> </w:t>
      </w:r>
      <w:r>
        <w:t>чисел,</w:t>
      </w:r>
      <w:r>
        <w:rPr>
          <w:spacing w:val="41"/>
        </w:rPr>
        <w:t xml:space="preserve"> </w:t>
      </w:r>
      <w:r>
        <w:t>сравнение</w:t>
      </w:r>
      <w:r>
        <w:rPr>
          <w:spacing w:val="41"/>
        </w:rPr>
        <w:t xml:space="preserve"> </w:t>
      </w:r>
      <w:r>
        <w:t>натуральных</w:t>
      </w:r>
      <w:r>
        <w:rPr>
          <w:spacing w:val="43"/>
        </w:rPr>
        <w:t xml:space="preserve"> </w:t>
      </w:r>
      <w:r>
        <w:t>чисел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нулём.</w:t>
      </w:r>
    </w:p>
    <w:p w:rsidR="002D5D1D" w:rsidRDefault="001D2926">
      <w:pPr>
        <w:pStyle w:val="a3"/>
        <w:spacing w:before="31"/>
        <w:ind w:firstLine="0"/>
      </w:pPr>
      <w:r>
        <w:t>Способы</w:t>
      </w:r>
      <w:r>
        <w:rPr>
          <w:spacing w:val="-3"/>
        </w:rPr>
        <w:t xml:space="preserve"> </w:t>
      </w:r>
      <w:r>
        <w:t>сравнения.</w:t>
      </w:r>
      <w:r>
        <w:rPr>
          <w:spacing w:val="-3"/>
        </w:rPr>
        <w:t xml:space="preserve"> </w:t>
      </w:r>
      <w:r>
        <w:t>Округление</w:t>
      </w:r>
      <w:r>
        <w:rPr>
          <w:spacing w:val="-3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чисел.</w:t>
      </w:r>
    </w:p>
    <w:p w:rsidR="002D5D1D" w:rsidRDefault="001D2926">
      <w:pPr>
        <w:pStyle w:val="a3"/>
        <w:spacing w:before="33" w:line="264" w:lineRule="auto"/>
        <w:ind w:right="105"/>
      </w:pPr>
      <w:r>
        <w:t>Сложение натуральных чисел, свойство нуля при сложении. Вычитание</w:t>
      </w:r>
      <w:r>
        <w:rPr>
          <w:spacing w:val="1"/>
        </w:rPr>
        <w:t xml:space="preserve"> </w:t>
      </w:r>
      <w:r>
        <w:t>как действие, обратное сложению. Умножение натуральных чисел, свойства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7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(закон)</w:t>
      </w:r>
      <w:r>
        <w:rPr>
          <w:spacing w:val="1"/>
        </w:rPr>
        <w:t xml:space="preserve"> </w:t>
      </w:r>
      <w:r>
        <w:t>умножения.</w:t>
      </w:r>
    </w:p>
    <w:p w:rsidR="002D5D1D" w:rsidRDefault="001D2926">
      <w:pPr>
        <w:pStyle w:val="a3"/>
        <w:spacing w:before="1" w:line="264" w:lineRule="auto"/>
        <w:ind w:right="105"/>
      </w:pPr>
      <w:r>
        <w:t>Использование букв для обозначения неизвестного компонента и записи</w:t>
      </w:r>
      <w:r>
        <w:rPr>
          <w:spacing w:val="-67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2D5D1D" w:rsidRDefault="001D2926">
      <w:pPr>
        <w:pStyle w:val="a3"/>
        <w:spacing w:line="264" w:lineRule="auto"/>
        <w:ind w:right="111"/>
      </w:pPr>
      <w:r>
        <w:t>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делимости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2D5D1D" w:rsidRDefault="001D2926">
      <w:pPr>
        <w:pStyle w:val="a3"/>
        <w:spacing w:line="264" w:lineRule="auto"/>
        <w:ind w:right="109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 слагаемых.</w:t>
      </w:r>
    </w:p>
    <w:p w:rsidR="002D5D1D" w:rsidRDefault="001D2926">
      <w:pPr>
        <w:pStyle w:val="a3"/>
        <w:spacing w:line="264" w:lineRule="auto"/>
        <w:ind w:right="109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распределительного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умножения.</w:t>
      </w:r>
    </w:p>
    <w:p w:rsidR="002D5D1D" w:rsidRDefault="001D2926">
      <w:pPr>
        <w:pStyle w:val="1"/>
        <w:spacing w:before="6"/>
        <w:jc w:val="left"/>
      </w:pPr>
      <w:r>
        <w:t>Дроби</w:t>
      </w:r>
    </w:p>
    <w:p w:rsidR="002D5D1D" w:rsidRDefault="001D2926">
      <w:pPr>
        <w:pStyle w:val="a3"/>
        <w:spacing w:before="26" w:line="264" w:lineRule="auto"/>
        <w:ind w:right="103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70"/>
        </w:rPr>
        <w:t xml:space="preserve"> </w:t>
      </w:r>
      <w:r>
        <w:t>дроби.</w:t>
      </w:r>
      <w:r>
        <w:rPr>
          <w:spacing w:val="70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 целой части числа из неправильной дроби. Изображение дробей</w:t>
      </w:r>
      <w:r>
        <w:rPr>
          <w:spacing w:val="1"/>
        </w:rPr>
        <w:t xml:space="preserve"> </w:t>
      </w:r>
      <w:r>
        <w:t>точками на числовой прямой. Основное свойство дроби. Сокращение дробей.</w:t>
      </w:r>
      <w:r>
        <w:rPr>
          <w:spacing w:val="-67"/>
        </w:rPr>
        <w:t xml:space="preserve"> </w:t>
      </w:r>
      <w:r>
        <w:t>Приведение</w:t>
      </w:r>
      <w:r>
        <w:rPr>
          <w:spacing w:val="-4"/>
        </w:rPr>
        <w:t xml:space="preserve"> </w:t>
      </w:r>
      <w:r>
        <w:t>дроби к</w:t>
      </w:r>
      <w:r>
        <w:rPr>
          <w:spacing w:val="-4"/>
        </w:rPr>
        <w:t xml:space="preserve"> </w:t>
      </w:r>
      <w:r>
        <w:t>новому</w:t>
      </w:r>
      <w:r>
        <w:rPr>
          <w:spacing w:val="-4"/>
        </w:rPr>
        <w:t xml:space="preserve"> </w:t>
      </w:r>
      <w:r>
        <w:t>знаменателю.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дробей.</w:t>
      </w:r>
    </w:p>
    <w:p w:rsidR="002D5D1D" w:rsidRDefault="001D2926">
      <w:pPr>
        <w:pStyle w:val="a3"/>
        <w:spacing w:before="2" w:line="264" w:lineRule="auto"/>
        <w:ind w:right="112"/>
      </w:pPr>
      <w:r>
        <w:t>Сложение и вычитание дробей. Умножение и деление дробей, 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части целого</w:t>
      </w:r>
      <w:r>
        <w:rPr>
          <w:spacing w:val="-3"/>
        </w:rPr>
        <w:t xml:space="preserve"> </w:t>
      </w:r>
      <w:r>
        <w:t>и целого 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</w:p>
    <w:p w:rsidR="002D5D1D" w:rsidRDefault="001D2926">
      <w:pPr>
        <w:pStyle w:val="a3"/>
        <w:spacing w:line="264" w:lineRule="auto"/>
        <w:ind w:right="110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-67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2D5D1D" w:rsidRDefault="002D5D1D">
      <w:pPr>
        <w:spacing w:line="264" w:lineRule="auto"/>
        <w:sectPr w:rsidR="002D5D1D">
          <w:pgSz w:w="11910" w:h="16390"/>
          <w:pgMar w:top="1060" w:right="740" w:bottom="280" w:left="1400" w:header="720" w:footer="720" w:gutter="0"/>
          <w:cols w:space="720"/>
        </w:sectPr>
      </w:pPr>
    </w:p>
    <w:p w:rsidR="002D5D1D" w:rsidRDefault="001D2926">
      <w:pPr>
        <w:pStyle w:val="a3"/>
        <w:spacing w:before="63" w:line="264" w:lineRule="auto"/>
        <w:ind w:right="104"/>
      </w:pPr>
      <w:r>
        <w:lastRenderedPageBreak/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Округление</w:t>
      </w:r>
      <w:r>
        <w:rPr>
          <w:spacing w:val="-67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2D5D1D" w:rsidRDefault="001D2926">
      <w:pPr>
        <w:pStyle w:val="1"/>
        <w:spacing w:before="7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2D5D1D" w:rsidRDefault="001D2926">
      <w:pPr>
        <w:pStyle w:val="a3"/>
        <w:spacing w:before="26" w:line="264" w:lineRule="auto"/>
        <w:ind w:right="109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задач</w:t>
      </w:r>
      <w:r>
        <w:rPr>
          <w:spacing w:val="-1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и схем.</w:t>
      </w:r>
    </w:p>
    <w:p w:rsidR="002D5D1D" w:rsidRDefault="001D2926">
      <w:pPr>
        <w:pStyle w:val="a3"/>
        <w:spacing w:before="1" w:line="264" w:lineRule="auto"/>
        <w:ind w:right="107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7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 измерения каждой величины.</w:t>
      </w:r>
    </w:p>
    <w:p w:rsidR="002D5D1D" w:rsidRDefault="001D2926">
      <w:pPr>
        <w:pStyle w:val="a3"/>
        <w:spacing w:line="321" w:lineRule="exact"/>
        <w:ind w:left="901" w:firstLine="0"/>
      </w:pPr>
      <w:r>
        <w:t>Решение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</w:p>
    <w:p w:rsidR="002D5D1D" w:rsidRDefault="001D2926">
      <w:pPr>
        <w:pStyle w:val="a3"/>
        <w:spacing w:before="33"/>
        <w:ind w:left="901" w:firstLine="0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1"/>
        </w:rPr>
        <w:t xml:space="preserve"> </w:t>
      </w:r>
      <w:r>
        <w:t>диаграмм.</w:t>
      </w:r>
    </w:p>
    <w:p w:rsidR="002D5D1D" w:rsidRDefault="001D2926">
      <w:pPr>
        <w:pStyle w:val="1"/>
        <w:spacing w:before="37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2D5D1D" w:rsidRDefault="001D2926">
      <w:pPr>
        <w:pStyle w:val="a3"/>
        <w:spacing w:before="28" w:line="264" w:lineRule="auto"/>
        <w:ind w:right="11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окружность, круг. Угол. Прямой,</w:t>
      </w:r>
      <w:r>
        <w:rPr>
          <w:spacing w:val="-67"/>
        </w:rPr>
        <w:t xml:space="preserve"> </w:t>
      </w:r>
      <w:r>
        <w:t>острый,</w:t>
      </w:r>
      <w:r>
        <w:rPr>
          <w:spacing w:val="-2"/>
        </w:rPr>
        <w:t xml:space="preserve"> </w:t>
      </w:r>
      <w:r>
        <w:t>тупой и</w:t>
      </w:r>
      <w:r>
        <w:rPr>
          <w:spacing w:val="-3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углы.</w:t>
      </w:r>
    </w:p>
    <w:p w:rsidR="002D5D1D" w:rsidRDefault="001D2926">
      <w:pPr>
        <w:pStyle w:val="a3"/>
        <w:spacing w:before="1" w:line="264" w:lineRule="auto"/>
        <w:ind w:right="110"/>
      </w:pPr>
      <w:r>
        <w:t>Длина отрезка, метрические единицы длины. Длина ломаной, 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транспортира.</w:t>
      </w:r>
    </w:p>
    <w:p w:rsidR="002D5D1D" w:rsidRDefault="001D2926">
      <w:pPr>
        <w:pStyle w:val="a3"/>
        <w:spacing w:line="264" w:lineRule="auto"/>
        <w:ind w:right="109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квадрат,</w:t>
      </w:r>
      <w:r>
        <w:rPr>
          <w:spacing w:val="-2"/>
        </w:rPr>
        <w:t xml:space="preserve"> </w:t>
      </w:r>
      <w:r>
        <w:t>треугольник,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равенстве</w:t>
      </w:r>
      <w:r>
        <w:rPr>
          <w:spacing w:val="-1"/>
        </w:rPr>
        <w:t xml:space="preserve"> </w:t>
      </w:r>
      <w:r>
        <w:t>фигур.</w:t>
      </w:r>
    </w:p>
    <w:p w:rsidR="002D5D1D" w:rsidRDefault="001D2926">
      <w:pPr>
        <w:pStyle w:val="a3"/>
        <w:spacing w:line="264" w:lineRule="auto"/>
        <w:ind w:right="104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конфигураций из частей прямой, окружности на нелинованной и 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2"/>
        </w:rPr>
        <w:t xml:space="preserve"> </w:t>
      </w:r>
      <w:r>
        <w:t>квадрата.</w:t>
      </w:r>
    </w:p>
    <w:p w:rsidR="002D5D1D" w:rsidRDefault="001D2926">
      <w:pPr>
        <w:pStyle w:val="a3"/>
        <w:spacing w:line="264" w:lineRule="auto"/>
        <w:ind w:right="108"/>
      </w:pP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 в том числе фигур, изображённых на клетчатой бумаге.</w:t>
      </w:r>
      <w:r>
        <w:rPr>
          <w:spacing w:val="1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площади.</w:t>
      </w:r>
    </w:p>
    <w:p w:rsidR="002D5D1D" w:rsidRDefault="001D2926">
      <w:pPr>
        <w:pStyle w:val="a3"/>
        <w:spacing w:line="264" w:lineRule="auto"/>
        <w:ind w:right="106"/>
      </w:pPr>
      <w:r>
        <w:t>Наглядные представления о пространственных фигурах: прямоугольный</w:t>
      </w:r>
      <w:r>
        <w:rPr>
          <w:spacing w:val="-67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многогранники.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куба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-4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проволоки,</w:t>
      </w:r>
      <w:r>
        <w:rPr>
          <w:spacing w:val="2"/>
        </w:rPr>
        <w:t xml:space="preserve"> </w:t>
      </w:r>
      <w:r>
        <w:t>пластилина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материалов).</w:t>
      </w:r>
    </w:p>
    <w:p w:rsidR="002D5D1D" w:rsidRDefault="001D2926">
      <w:pPr>
        <w:pStyle w:val="a3"/>
        <w:spacing w:line="264" w:lineRule="auto"/>
        <w:ind w:right="111"/>
      </w:pP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</w:p>
    <w:p w:rsidR="002D5D1D" w:rsidRDefault="001D2926">
      <w:pPr>
        <w:pStyle w:val="1"/>
        <w:spacing w:before="5"/>
        <w:ind w:left="42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2D5D1D" w:rsidRDefault="002D5D1D">
      <w:pPr>
        <w:pStyle w:val="a3"/>
        <w:spacing w:before="4"/>
        <w:ind w:left="0" w:firstLine="0"/>
        <w:jc w:val="left"/>
        <w:rPr>
          <w:b/>
        </w:rPr>
      </w:pPr>
    </w:p>
    <w:p w:rsidR="002D5D1D" w:rsidRDefault="001D2926">
      <w:pPr>
        <w:ind w:left="901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числа</w:t>
      </w:r>
    </w:p>
    <w:p w:rsidR="002D5D1D" w:rsidRDefault="001D2926">
      <w:pPr>
        <w:pStyle w:val="a3"/>
        <w:spacing w:before="29" w:line="264" w:lineRule="auto"/>
        <w:ind w:right="102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 сложения и умножения, распределительного свойства умножения.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-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:rsidR="002D5D1D" w:rsidRDefault="002D5D1D">
      <w:pPr>
        <w:spacing w:line="264" w:lineRule="auto"/>
        <w:sectPr w:rsidR="002D5D1D">
          <w:pgSz w:w="11910" w:h="16390"/>
          <w:pgMar w:top="1060" w:right="740" w:bottom="280" w:left="1400" w:header="720" w:footer="720" w:gutter="0"/>
          <w:cols w:space="720"/>
        </w:sectPr>
      </w:pPr>
    </w:p>
    <w:p w:rsidR="002D5D1D" w:rsidRDefault="001D2926">
      <w:pPr>
        <w:pStyle w:val="a3"/>
        <w:spacing w:before="63" w:line="264" w:lineRule="auto"/>
        <w:jc w:val="left"/>
      </w:pPr>
      <w:r>
        <w:lastRenderedPageBreak/>
        <w:t>Делители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кратные</w:t>
      </w:r>
      <w:r>
        <w:rPr>
          <w:spacing w:val="21"/>
        </w:rPr>
        <w:t xml:space="preserve"> </w:t>
      </w:r>
      <w:r>
        <w:t>числа,</w:t>
      </w:r>
      <w:r>
        <w:rPr>
          <w:spacing w:val="22"/>
        </w:rPr>
        <w:t xml:space="preserve"> </w:t>
      </w:r>
      <w:r>
        <w:t>наибольший</w:t>
      </w:r>
      <w:r>
        <w:rPr>
          <w:spacing w:val="21"/>
        </w:rPr>
        <w:t xml:space="preserve"> </w:t>
      </w:r>
      <w:r>
        <w:t>общий</w:t>
      </w:r>
      <w:r>
        <w:rPr>
          <w:spacing w:val="22"/>
        </w:rPr>
        <w:t xml:space="preserve"> </w:t>
      </w:r>
      <w:r>
        <w:t>делитель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наименьшее</w:t>
      </w:r>
      <w:r>
        <w:rPr>
          <w:spacing w:val="-67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кратное.</w:t>
      </w:r>
      <w:r>
        <w:rPr>
          <w:spacing w:val="-2"/>
        </w:rPr>
        <w:t xml:space="preserve"> </w:t>
      </w:r>
      <w:r>
        <w:t>Делимость</w:t>
      </w:r>
      <w:r>
        <w:rPr>
          <w:spacing w:val="-2"/>
        </w:rPr>
        <w:t xml:space="preserve"> </w:t>
      </w:r>
      <w:r>
        <w:t>суммы и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2D5D1D" w:rsidRDefault="001D2926">
      <w:pPr>
        <w:pStyle w:val="1"/>
        <w:spacing w:before="7"/>
        <w:jc w:val="left"/>
      </w:pPr>
      <w:r>
        <w:t>Дроби</w:t>
      </w:r>
    </w:p>
    <w:p w:rsidR="002D5D1D" w:rsidRDefault="001D2926">
      <w:pPr>
        <w:pStyle w:val="a3"/>
        <w:spacing w:before="26" w:line="264" w:lineRule="auto"/>
        <w:ind w:right="105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 и упорядочивание дробей. Решение задач на нахождение части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 десятичной дроби в виде обыкновенной дроби и возможность</w:t>
      </w:r>
      <w:r>
        <w:rPr>
          <w:spacing w:val="-67"/>
        </w:rPr>
        <w:t xml:space="preserve"> </w:t>
      </w:r>
      <w:r>
        <w:t>представления обыкновенной дроби в виде десятичной. Десятичные дроби и</w:t>
      </w:r>
      <w:r>
        <w:rPr>
          <w:spacing w:val="1"/>
        </w:rPr>
        <w:t xml:space="preserve"> </w:t>
      </w:r>
      <w:r>
        <w:t>метрическая</w:t>
      </w:r>
      <w:r>
        <w:rPr>
          <w:spacing w:val="22"/>
        </w:rPr>
        <w:t xml:space="preserve"> </w:t>
      </w:r>
      <w:r>
        <w:t>система</w:t>
      </w:r>
      <w:r>
        <w:rPr>
          <w:spacing w:val="23"/>
        </w:rPr>
        <w:t xml:space="preserve"> </w:t>
      </w:r>
      <w:r>
        <w:t>мер.</w:t>
      </w:r>
      <w:r>
        <w:rPr>
          <w:spacing w:val="24"/>
        </w:rPr>
        <w:t xml:space="preserve"> </w:t>
      </w:r>
      <w:r>
        <w:t>Арифметические</w:t>
      </w:r>
      <w:r>
        <w:rPr>
          <w:spacing w:val="21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числовые</w:t>
      </w:r>
      <w:r>
        <w:rPr>
          <w:spacing w:val="23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обыкновенными и</w:t>
      </w:r>
      <w:r>
        <w:rPr>
          <w:spacing w:val="-3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дробями.</w:t>
      </w:r>
    </w:p>
    <w:p w:rsidR="002D5D1D" w:rsidRDefault="001D2926">
      <w:pPr>
        <w:pStyle w:val="a3"/>
        <w:ind w:left="901" w:firstLine="0"/>
      </w:pPr>
      <w:r>
        <w:t>Отношение.</w:t>
      </w:r>
      <w:r>
        <w:rPr>
          <w:spacing w:val="81"/>
        </w:rPr>
        <w:t xml:space="preserve"> </w:t>
      </w:r>
      <w:r>
        <w:t xml:space="preserve">Деление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данном  </w:t>
      </w:r>
      <w:r>
        <w:rPr>
          <w:spacing w:val="10"/>
        </w:rPr>
        <w:t xml:space="preserve"> </w:t>
      </w:r>
      <w:r>
        <w:t xml:space="preserve">отношении.  </w:t>
      </w:r>
      <w:r>
        <w:rPr>
          <w:spacing w:val="10"/>
        </w:rPr>
        <w:t xml:space="preserve"> </w:t>
      </w:r>
      <w:r>
        <w:t xml:space="preserve">Масштаб,  </w:t>
      </w:r>
      <w:r>
        <w:rPr>
          <w:spacing w:val="7"/>
        </w:rPr>
        <w:t xml:space="preserve"> </w:t>
      </w:r>
      <w:r>
        <w:t>пропорция.</w:t>
      </w:r>
    </w:p>
    <w:p w:rsidR="002D5D1D" w:rsidRDefault="001D2926">
      <w:pPr>
        <w:pStyle w:val="a3"/>
        <w:spacing w:before="34"/>
        <w:ind w:firstLine="0"/>
      </w:pPr>
      <w:r>
        <w:t>Применение</w:t>
      </w:r>
      <w:r>
        <w:rPr>
          <w:spacing w:val="-6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2D5D1D" w:rsidRDefault="001D2926">
      <w:pPr>
        <w:pStyle w:val="a3"/>
        <w:spacing w:before="31" w:line="264" w:lineRule="auto"/>
        <w:ind w:right="109"/>
      </w:pPr>
      <w:r>
        <w:t>Понятие процента. Вычисление процента от величины и величины по её</w:t>
      </w:r>
      <w:r>
        <w:rPr>
          <w:spacing w:val="-67"/>
        </w:rPr>
        <w:t xml:space="preserve"> </w:t>
      </w:r>
      <w:r>
        <w:t>проценту. Выражение процентов десятичными дробями. Решение задач на</w:t>
      </w:r>
      <w:r>
        <w:rPr>
          <w:spacing w:val="1"/>
        </w:rPr>
        <w:t xml:space="preserve"> </w:t>
      </w:r>
      <w:r>
        <w:t>проценты.</w:t>
      </w:r>
      <w:r>
        <w:rPr>
          <w:spacing w:val="-2"/>
        </w:rPr>
        <w:t xml:space="preserve"> </w:t>
      </w:r>
      <w:r>
        <w:t>Выражение отношения</w:t>
      </w:r>
      <w:r>
        <w:rPr>
          <w:spacing w:val="-1"/>
        </w:rPr>
        <w:t xml:space="preserve"> </w:t>
      </w:r>
      <w:r>
        <w:t>величин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процентах.</w:t>
      </w:r>
    </w:p>
    <w:p w:rsidR="002D5D1D" w:rsidRDefault="001D2926">
      <w:pPr>
        <w:pStyle w:val="1"/>
        <w:spacing w:before="6"/>
      </w:pP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числа</w:t>
      </w:r>
    </w:p>
    <w:p w:rsidR="002D5D1D" w:rsidRDefault="001D2926">
      <w:pPr>
        <w:pStyle w:val="a3"/>
        <w:spacing w:before="28" w:line="264" w:lineRule="auto"/>
        <w:ind w:right="108"/>
      </w:pPr>
      <w:r>
        <w:t>Положительные и отрицательные числа. Целые числа. Модуль числа,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отрицательными</w:t>
      </w:r>
      <w:r>
        <w:rPr>
          <w:spacing w:val="-1"/>
        </w:rPr>
        <w:t xml:space="preserve"> </w:t>
      </w:r>
      <w:r>
        <w:t>числами.</w:t>
      </w:r>
    </w:p>
    <w:p w:rsidR="002D5D1D" w:rsidRDefault="001D2926">
      <w:pPr>
        <w:pStyle w:val="a3"/>
        <w:spacing w:line="264" w:lineRule="auto"/>
        <w:ind w:right="104"/>
      </w:pPr>
      <w:r>
        <w:t>Прямоугольная система координат на плоскости. Координаты точки на</w:t>
      </w:r>
      <w:r>
        <w:rPr>
          <w:spacing w:val="1"/>
        </w:rPr>
        <w:t xml:space="preserve"> </w:t>
      </w:r>
      <w:r>
        <w:t>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2D5D1D" w:rsidRDefault="001D2926">
      <w:pPr>
        <w:pStyle w:val="1"/>
        <w:spacing w:before="5"/>
      </w:pPr>
      <w:r>
        <w:t>Буквенные</w:t>
      </w:r>
      <w:r>
        <w:rPr>
          <w:spacing w:val="-3"/>
        </w:rPr>
        <w:t xml:space="preserve"> </w:t>
      </w:r>
      <w:r>
        <w:t>выражения</w:t>
      </w:r>
    </w:p>
    <w:p w:rsidR="002D5D1D" w:rsidRDefault="001D2926">
      <w:pPr>
        <w:pStyle w:val="a3"/>
        <w:spacing w:before="26" w:line="264" w:lineRule="auto"/>
        <w:ind w:right="106"/>
      </w:pPr>
      <w:r>
        <w:t>Применение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 Свойства арифметических действий. Буквенные выражения и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67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-2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параллелепипеда</w:t>
      </w:r>
      <w:r>
        <w:rPr>
          <w:spacing w:val="-3"/>
        </w:rPr>
        <w:t xml:space="preserve"> </w:t>
      </w:r>
      <w:r>
        <w:t>и куба.</w:t>
      </w:r>
    </w:p>
    <w:p w:rsidR="002D5D1D" w:rsidRDefault="001D2926">
      <w:pPr>
        <w:pStyle w:val="1"/>
        <w:spacing w:before="5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2D5D1D" w:rsidRDefault="001D2926">
      <w:pPr>
        <w:pStyle w:val="a3"/>
        <w:spacing w:before="29" w:line="264" w:lineRule="auto"/>
        <w:ind w:right="109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перебором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вариантов.</w:t>
      </w:r>
    </w:p>
    <w:p w:rsidR="002D5D1D" w:rsidRDefault="001D2926">
      <w:pPr>
        <w:pStyle w:val="a3"/>
        <w:spacing w:line="264" w:lineRule="auto"/>
        <w:ind w:right="102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каждой величины.</w:t>
      </w:r>
    </w:p>
    <w:p w:rsidR="002D5D1D" w:rsidRDefault="001D2926">
      <w:pPr>
        <w:pStyle w:val="a3"/>
        <w:spacing w:line="264" w:lineRule="auto"/>
        <w:ind w:right="107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процентами;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основных задач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2D5D1D" w:rsidRDefault="002D5D1D">
      <w:pPr>
        <w:spacing w:line="264" w:lineRule="auto"/>
        <w:sectPr w:rsidR="002D5D1D">
          <w:pgSz w:w="11910" w:h="16390"/>
          <w:pgMar w:top="1060" w:right="740" w:bottom="280" w:left="1400" w:header="720" w:footer="720" w:gutter="0"/>
          <w:cols w:space="720"/>
        </w:sectPr>
      </w:pPr>
    </w:p>
    <w:p w:rsidR="002D5D1D" w:rsidRDefault="001D2926">
      <w:pPr>
        <w:pStyle w:val="a3"/>
        <w:spacing w:before="63" w:line="264" w:lineRule="auto"/>
        <w:ind w:right="110"/>
      </w:pPr>
      <w:r>
        <w:lastRenderedPageBreak/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 задачи.</w:t>
      </w:r>
    </w:p>
    <w:p w:rsidR="002D5D1D" w:rsidRDefault="001D2926">
      <w:pPr>
        <w:pStyle w:val="a3"/>
        <w:spacing w:before="3" w:line="264" w:lineRule="auto"/>
        <w:ind w:right="103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 чтение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построение.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круговых диаграмм.</w:t>
      </w:r>
    </w:p>
    <w:p w:rsidR="002D5D1D" w:rsidRDefault="001D2926">
      <w:pPr>
        <w:pStyle w:val="1"/>
        <w:spacing w:before="4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2D5D1D" w:rsidRDefault="001D2926">
      <w:pPr>
        <w:pStyle w:val="a3"/>
        <w:spacing w:before="26" w:line="264" w:lineRule="auto"/>
        <w:ind w:right="11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четырёхугольник, треугольник,</w:t>
      </w:r>
      <w:r>
        <w:rPr>
          <w:spacing w:val="1"/>
        </w:rPr>
        <w:t xml:space="preserve"> </w:t>
      </w:r>
      <w:r>
        <w:t>окружность,</w:t>
      </w:r>
      <w:r>
        <w:rPr>
          <w:spacing w:val="-2"/>
        </w:rPr>
        <w:t xml:space="preserve"> </w:t>
      </w:r>
      <w:r>
        <w:t>круг.</w:t>
      </w:r>
    </w:p>
    <w:p w:rsidR="002D5D1D" w:rsidRDefault="001D2926">
      <w:pPr>
        <w:pStyle w:val="a3"/>
        <w:spacing w:before="1" w:line="264" w:lineRule="auto"/>
        <w:ind w:right="11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расстояний: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прямой,</w:t>
      </w:r>
      <w:r>
        <w:rPr>
          <w:spacing w:val="-4"/>
        </w:rPr>
        <w:t xml:space="preserve"> </w:t>
      </w:r>
      <w:r>
        <w:t>длина</w:t>
      </w:r>
      <w:r>
        <w:rPr>
          <w:spacing w:val="2"/>
        </w:rPr>
        <w:t xml:space="preserve"> </w:t>
      </w:r>
      <w:r>
        <w:t>маршрута на квадратной</w:t>
      </w:r>
      <w:r>
        <w:rPr>
          <w:spacing w:val="-1"/>
        </w:rPr>
        <w:t xml:space="preserve"> </w:t>
      </w:r>
      <w:r>
        <w:t>сетке.</w:t>
      </w:r>
    </w:p>
    <w:p w:rsidR="002D5D1D" w:rsidRDefault="001D2926">
      <w:pPr>
        <w:pStyle w:val="a3"/>
        <w:spacing w:line="264" w:lineRule="auto"/>
        <w:ind w:right="106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остроугольный,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тупоугольный,</w:t>
      </w:r>
      <w:r>
        <w:rPr>
          <w:spacing w:val="-67"/>
        </w:rPr>
        <w:t xml:space="preserve"> </w:t>
      </w:r>
      <w:r>
        <w:t>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1"/>
        </w:rPr>
        <w:t xml:space="preserve"> </w:t>
      </w:r>
      <w:r>
        <w:t>Четырёхугольник,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четырёхугольников. Прямоугольник, квадрат: использование свойств сторон,</w:t>
      </w:r>
      <w:r>
        <w:rPr>
          <w:spacing w:val="-67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на клетчатой бумаге.</w:t>
      </w:r>
    </w:p>
    <w:p w:rsidR="002D5D1D" w:rsidRDefault="001D2926">
      <w:pPr>
        <w:pStyle w:val="a3"/>
        <w:spacing w:before="1" w:line="264" w:lineRule="auto"/>
        <w:ind w:right="107"/>
      </w:pP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единицы</w:t>
      </w:r>
      <w:r>
        <w:rPr>
          <w:spacing w:val="-67"/>
        </w:rPr>
        <w:t xml:space="preserve"> </w:t>
      </w:r>
      <w:r>
        <w:t>измерения площади. Приближённое измерение площади фигур, в том числе</w:t>
      </w:r>
      <w:r>
        <w:rPr>
          <w:spacing w:val="1"/>
        </w:rPr>
        <w:t xml:space="preserve"> </w:t>
      </w:r>
      <w:r>
        <w:t>на квадратной сетке. Приближённое измерение длины окружности, площади</w:t>
      </w:r>
      <w:r>
        <w:rPr>
          <w:spacing w:val="1"/>
        </w:rPr>
        <w:t xml:space="preserve"> </w:t>
      </w:r>
      <w:r>
        <w:t>круга.</w:t>
      </w:r>
    </w:p>
    <w:p w:rsidR="002D5D1D" w:rsidRDefault="001D2926">
      <w:pPr>
        <w:pStyle w:val="a3"/>
        <w:spacing w:line="264" w:lineRule="auto"/>
        <w:ind w:left="901" w:right="1910" w:firstLine="0"/>
      </w:pPr>
      <w:r>
        <w:t>Симметрия: центральная, осевая и зеркальная симметрии.</w:t>
      </w:r>
      <w:r>
        <w:rPr>
          <w:spacing w:val="-6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2D5D1D" w:rsidRDefault="001D2926">
      <w:pPr>
        <w:pStyle w:val="a3"/>
        <w:spacing w:line="264" w:lineRule="auto"/>
        <w:ind w:right="108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-67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сфера.</w:t>
      </w:r>
      <w:r>
        <w:rPr>
          <w:spacing w:val="1"/>
        </w:rPr>
        <w:t xml:space="preserve"> </w:t>
      </w:r>
      <w:r>
        <w:t>Изображение пространственных фигур. Примеры развёрток многогранников,</w:t>
      </w:r>
      <w:r>
        <w:rPr>
          <w:spacing w:val="1"/>
        </w:rPr>
        <w:t xml:space="preserve"> </w:t>
      </w:r>
      <w:r>
        <w:t>цилиндра и конуса. Создание моделей пространственных фигур (из бумаги,</w:t>
      </w:r>
      <w:r>
        <w:rPr>
          <w:spacing w:val="1"/>
        </w:rPr>
        <w:t xml:space="preserve"> </w:t>
      </w:r>
      <w:r>
        <w:t>проволоки,</w:t>
      </w:r>
      <w:r>
        <w:rPr>
          <w:spacing w:val="-2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материалов).</w:t>
      </w:r>
    </w:p>
    <w:p w:rsidR="002D5D1D" w:rsidRDefault="001D2926">
      <w:pPr>
        <w:pStyle w:val="a3"/>
        <w:spacing w:line="264" w:lineRule="auto"/>
        <w:ind w:left="422" w:right="113" w:firstLine="0"/>
      </w:pPr>
      <w:r>
        <w:t>Понятие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параллелепипеда,</w:t>
      </w:r>
      <w:r>
        <w:rPr>
          <w:spacing w:val="-2"/>
        </w:rPr>
        <w:t xml:space="preserve"> </w:t>
      </w:r>
      <w:r>
        <w:t>куба.</w:t>
      </w:r>
    </w:p>
    <w:p w:rsidR="002D5D1D" w:rsidRDefault="002D5D1D">
      <w:pPr>
        <w:spacing w:line="264" w:lineRule="auto"/>
        <w:sectPr w:rsidR="002D5D1D">
          <w:pgSz w:w="11910" w:h="16390"/>
          <w:pgMar w:top="1060" w:right="740" w:bottom="280" w:left="1400" w:header="720" w:footer="720" w:gutter="0"/>
          <w:cols w:space="720"/>
        </w:sectPr>
      </w:pPr>
    </w:p>
    <w:p w:rsidR="002D5D1D" w:rsidRDefault="001D2926">
      <w:pPr>
        <w:pStyle w:val="1"/>
        <w:spacing w:before="68" w:line="264" w:lineRule="auto"/>
        <w:ind w:left="422" w:right="10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D5D1D" w:rsidRDefault="002D5D1D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2D5D1D" w:rsidRDefault="001D2926">
      <w:pPr>
        <w:ind w:left="4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2D5D1D" w:rsidRDefault="002D5D1D">
      <w:pPr>
        <w:pStyle w:val="a3"/>
        <w:spacing w:before="1"/>
        <w:ind w:left="0" w:firstLine="0"/>
        <w:jc w:val="left"/>
        <w:rPr>
          <w:b/>
        </w:rPr>
      </w:pPr>
    </w:p>
    <w:p w:rsidR="002D5D1D" w:rsidRDefault="001D2926">
      <w:pPr>
        <w:ind w:left="901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4"/>
          <w:sz w:val="28"/>
        </w:rPr>
        <w:t xml:space="preserve"> </w:t>
      </w:r>
      <w:r>
        <w:rPr>
          <w:sz w:val="28"/>
        </w:rPr>
        <w:t>курса</w:t>
      </w:r>
    </w:p>
    <w:p w:rsidR="002D5D1D" w:rsidRDefault="001D2926">
      <w:pPr>
        <w:pStyle w:val="a3"/>
        <w:spacing w:before="34"/>
        <w:ind w:firstLine="0"/>
      </w:pPr>
      <w:r>
        <w:t>«Математика»</w:t>
      </w:r>
      <w:r>
        <w:rPr>
          <w:spacing w:val="-9"/>
        </w:rPr>
        <w:t xml:space="preserve"> </w:t>
      </w:r>
      <w:r>
        <w:t>характеризуются:</w:t>
      </w:r>
    </w:p>
    <w:p w:rsidR="002D5D1D" w:rsidRDefault="001D2926">
      <w:pPr>
        <w:pStyle w:val="1"/>
        <w:numPr>
          <w:ilvl w:val="0"/>
          <w:numId w:val="1"/>
        </w:numPr>
        <w:tabs>
          <w:tab w:val="left" w:pos="1207"/>
        </w:tabs>
        <w:spacing w:before="35"/>
        <w:ind w:hanging="306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2D5D1D" w:rsidRDefault="001D2926">
      <w:pPr>
        <w:pStyle w:val="a3"/>
        <w:spacing w:before="29" w:line="264" w:lineRule="auto"/>
        <w:ind w:right="105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науках</w:t>
      </w:r>
      <w:r>
        <w:rPr>
          <w:spacing w:val="-2"/>
        </w:rPr>
        <w:t xml:space="preserve"> </w:t>
      </w:r>
      <w:r>
        <w:t>и прикладных сферах;</w:t>
      </w:r>
    </w:p>
    <w:p w:rsidR="002D5D1D" w:rsidRDefault="001D2926">
      <w:pPr>
        <w:pStyle w:val="1"/>
        <w:numPr>
          <w:ilvl w:val="0"/>
          <w:numId w:val="1"/>
        </w:numPr>
        <w:tabs>
          <w:tab w:val="left" w:pos="1207"/>
        </w:tabs>
        <w:spacing w:before="4"/>
        <w:ind w:hanging="306"/>
        <w:jc w:val="both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2D5D1D" w:rsidRDefault="001D2926">
      <w:pPr>
        <w:pStyle w:val="a3"/>
        <w:spacing w:before="29" w:line="264" w:lineRule="auto"/>
        <w:ind w:right="104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учёного;</w:t>
      </w:r>
    </w:p>
    <w:p w:rsidR="002D5D1D" w:rsidRDefault="001D2926">
      <w:pPr>
        <w:pStyle w:val="1"/>
        <w:numPr>
          <w:ilvl w:val="0"/>
          <w:numId w:val="1"/>
        </w:numPr>
        <w:tabs>
          <w:tab w:val="left" w:pos="1207"/>
        </w:tabs>
        <w:spacing w:before="4"/>
        <w:ind w:hanging="306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2D5D1D" w:rsidRDefault="001D2926">
      <w:pPr>
        <w:pStyle w:val="a3"/>
        <w:spacing w:before="28" w:line="264" w:lineRule="auto"/>
        <w:ind w:right="104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2D5D1D" w:rsidRDefault="001D2926">
      <w:pPr>
        <w:pStyle w:val="1"/>
        <w:numPr>
          <w:ilvl w:val="0"/>
          <w:numId w:val="1"/>
        </w:numPr>
        <w:tabs>
          <w:tab w:val="left" w:pos="1207"/>
        </w:tabs>
        <w:spacing w:before="4"/>
        <w:ind w:hanging="306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2D5D1D" w:rsidRDefault="001D2926">
      <w:pPr>
        <w:pStyle w:val="a3"/>
        <w:spacing w:before="29" w:line="264" w:lineRule="auto"/>
        <w:ind w:right="10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искусстве;</w:t>
      </w:r>
    </w:p>
    <w:p w:rsidR="002D5D1D" w:rsidRDefault="001D2926">
      <w:pPr>
        <w:pStyle w:val="1"/>
        <w:numPr>
          <w:ilvl w:val="0"/>
          <w:numId w:val="1"/>
        </w:numPr>
        <w:tabs>
          <w:tab w:val="left" w:pos="1207"/>
        </w:tabs>
        <w:spacing w:before="3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2D5D1D" w:rsidRDefault="001D2926">
      <w:pPr>
        <w:pStyle w:val="a3"/>
        <w:spacing w:before="29" w:line="264" w:lineRule="auto"/>
        <w:ind w:right="105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2D5D1D" w:rsidRDefault="002D5D1D">
      <w:pPr>
        <w:spacing w:line="264" w:lineRule="auto"/>
        <w:sectPr w:rsidR="002D5D1D">
          <w:pgSz w:w="11910" w:h="16390"/>
          <w:pgMar w:top="1060" w:right="740" w:bottom="280" w:left="1400" w:header="720" w:footer="720" w:gutter="0"/>
          <w:cols w:space="720"/>
        </w:sectPr>
      </w:pPr>
    </w:p>
    <w:p w:rsidR="002D5D1D" w:rsidRDefault="001D2926">
      <w:pPr>
        <w:pStyle w:val="1"/>
        <w:numPr>
          <w:ilvl w:val="0"/>
          <w:numId w:val="1"/>
        </w:numPr>
        <w:tabs>
          <w:tab w:val="left" w:pos="1319"/>
        </w:tabs>
        <w:spacing w:before="68" w:line="264" w:lineRule="auto"/>
        <w:ind w:left="302" w:right="107" w:firstLine="599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2D5D1D" w:rsidRDefault="001D2926">
      <w:pPr>
        <w:pStyle w:val="a3"/>
        <w:spacing w:line="264" w:lineRule="auto"/>
        <w:ind w:right="109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2D5D1D" w:rsidRDefault="001D2926">
      <w:pPr>
        <w:pStyle w:val="1"/>
        <w:numPr>
          <w:ilvl w:val="0"/>
          <w:numId w:val="1"/>
        </w:numPr>
        <w:tabs>
          <w:tab w:val="left" w:pos="1207"/>
        </w:tabs>
        <w:ind w:hanging="306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2D5D1D" w:rsidRDefault="001D2926">
      <w:pPr>
        <w:pStyle w:val="a3"/>
        <w:spacing w:before="29" w:line="264" w:lineRule="auto"/>
        <w:ind w:right="107"/>
      </w:pPr>
      <w:r>
        <w:t>ориентацией на применение математических</w:t>
      </w:r>
      <w:r>
        <w:rPr>
          <w:spacing w:val="70"/>
        </w:rPr>
        <w:t xml:space="preserve"> </w:t>
      </w:r>
      <w:r>
        <w:t>знаний для решения 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 их решения;</w:t>
      </w:r>
    </w:p>
    <w:p w:rsidR="002D5D1D" w:rsidRDefault="001D2926">
      <w:pPr>
        <w:pStyle w:val="1"/>
        <w:numPr>
          <w:ilvl w:val="0"/>
          <w:numId w:val="1"/>
        </w:numPr>
        <w:tabs>
          <w:tab w:val="left" w:pos="1250"/>
        </w:tabs>
        <w:spacing w:before="4" w:line="264" w:lineRule="auto"/>
        <w:ind w:left="302" w:right="110" w:firstLine="599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2D5D1D" w:rsidRDefault="001D2926">
      <w:pPr>
        <w:pStyle w:val="a3"/>
        <w:spacing w:line="264" w:lineRule="auto"/>
        <w:ind w:right="104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2D5D1D" w:rsidRDefault="001D2926">
      <w:pPr>
        <w:pStyle w:val="a3"/>
        <w:spacing w:line="264" w:lineRule="auto"/>
        <w:ind w:right="102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2D5D1D" w:rsidRDefault="001D2926">
      <w:pPr>
        <w:pStyle w:val="a3"/>
        <w:spacing w:line="264" w:lineRule="auto"/>
        <w:ind w:right="107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опыт.</w:t>
      </w:r>
    </w:p>
    <w:p w:rsidR="002D5D1D" w:rsidRDefault="001D2926">
      <w:pPr>
        <w:pStyle w:val="1"/>
        <w:spacing w:before="1"/>
        <w:ind w:left="4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2D5D1D" w:rsidRDefault="001D2926">
      <w:pPr>
        <w:spacing w:line="650" w:lineRule="atLeast"/>
        <w:ind w:left="422" w:right="280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before="27" w:line="264" w:lineRule="auto"/>
        <w:ind w:hanging="36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before="1" w:line="264" w:lineRule="auto"/>
        <w:ind w:right="110" w:hanging="36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условные;</w:t>
      </w:r>
    </w:p>
    <w:p w:rsidR="002D5D1D" w:rsidRDefault="002D5D1D">
      <w:pPr>
        <w:spacing w:line="264" w:lineRule="auto"/>
        <w:jc w:val="both"/>
        <w:rPr>
          <w:sz w:val="28"/>
        </w:rPr>
        <w:sectPr w:rsidR="002D5D1D">
          <w:pgSz w:w="11910" w:h="16390"/>
          <w:pgMar w:top="1060" w:right="740" w:bottom="280" w:left="1400" w:header="720" w:footer="720" w:gutter="0"/>
          <w:cols w:space="720"/>
        </w:sectPr>
      </w:pP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before="63" w:line="264" w:lineRule="auto"/>
        <w:ind w:right="110" w:hanging="36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противоречий;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before="1" w:line="264" w:lineRule="auto"/>
        <w:ind w:right="111" w:hanging="36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line="264" w:lineRule="auto"/>
        <w:ind w:right="108" w:hanging="36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контрпримеры,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before="2" w:line="264" w:lineRule="auto"/>
        <w:ind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2D5D1D" w:rsidRDefault="001D2926">
      <w:pPr>
        <w:pStyle w:val="1"/>
        <w:spacing w:line="321" w:lineRule="exact"/>
        <w:ind w:left="42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before="33" w:line="264" w:lineRule="auto"/>
        <w:ind w:right="103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line="264" w:lineRule="auto"/>
        <w:ind w:right="104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line="264" w:lineRule="auto"/>
        <w:ind w:right="110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обобщений;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before="1" w:line="264" w:lineRule="auto"/>
        <w:ind w:right="110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2D5D1D" w:rsidRDefault="001D2926">
      <w:pPr>
        <w:pStyle w:val="1"/>
        <w:spacing w:before="4"/>
        <w:ind w:left="42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before="26" w:line="264" w:lineRule="auto"/>
        <w:ind w:right="111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 задачи;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line="264" w:lineRule="auto"/>
        <w:ind w:hanging="36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before="2" w:line="264" w:lineRule="auto"/>
        <w:ind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line="264" w:lineRule="auto"/>
        <w:ind w:right="108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2D5D1D" w:rsidRDefault="001D2926">
      <w:pPr>
        <w:pStyle w:val="1"/>
        <w:spacing w:before="3"/>
        <w:ind w:left="422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before="29" w:line="264" w:lineRule="auto"/>
        <w:ind w:right="105" w:hanging="360"/>
        <w:rPr>
          <w:sz w:val="28"/>
        </w:rPr>
      </w:pPr>
      <w:r>
        <w:rPr>
          <w:sz w:val="28"/>
        </w:rPr>
        <w:t>воспринимать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"/>
          <w:sz w:val="28"/>
        </w:rPr>
        <w:t xml:space="preserve"> </w:t>
      </w:r>
      <w:r>
        <w:rPr>
          <w:sz w:val="28"/>
        </w:rPr>
        <w:t>ясно,</w:t>
      </w:r>
      <w:r>
        <w:rPr>
          <w:spacing w:val="7"/>
          <w:sz w:val="28"/>
        </w:rPr>
        <w:t xml:space="preserve"> </w:t>
      </w:r>
      <w:r>
        <w:rPr>
          <w:sz w:val="28"/>
        </w:rPr>
        <w:t>точно,</w:t>
      </w:r>
      <w:r>
        <w:rPr>
          <w:spacing w:val="4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6"/>
          <w:sz w:val="28"/>
        </w:rPr>
        <w:t xml:space="preserve"> </w:t>
      </w:r>
      <w:r>
        <w:rPr>
          <w:sz w:val="28"/>
        </w:rPr>
        <w:t>свою</w:t>
      </w:r>
      <w:r>
        <w:rPr>
          <w:spacing w:val="7"/>
          <w:sz w:val="28"/>
        </w:rPr>
        <w:t xml:space="preserve"> </w:t>
      </w:r>
      <w:r>
        <w:rPr>
          <w:sz w:val="28"/>
        </w:rPr>
        <w:t>точку</w:t>
      </w:r>
      <w:r>
        <w:rPr>
          <w:spacing w:val="5"/>
          <w:sz w:val="28"/>
        </w:rPr>
        <w:t xml:space="preserve"> </w:t>
      </w:r>
      <w:r>
        <w:rPr>
          <w:sz w:val="28"/>
        </w:rPr>
        <w:t>зрения</w:t>
      </w:r>
    </w:p>
    <w:p w:rsidR="002D5D1D" w:rsidRDefault="002D5D1D">
      <w:pPr>
        <w:spacing w:line="264" w:lineRule="auto"/>
        <w:jc w:val="both"/>
        <w:rPr>
          <w:sz w:val="28"/>
        </w:rPr>
        <w:sectPr w:rsidR="002D5D1D">
          <w:pgSz w:w="11910" w:h="16390"/>
          <w:pgMar w:top="1060" w:right="740" w:bottom="280" w:left="1400" w:header="720" w:footer="720" w:gutter="0"/>
          <w:cols w:space="720"/>
        </w:sectPr>
      </w:pPr>
    </w:p>
    <w:p w:rsidR="002D5D1D" w:rsidRDefault="001D2926">
      <w:pPr>
        <w:pStyle w:val="a3"/>
        <w:spacing w:before="63" w:line="264" w:lineRule="auto"/>
        <w:ind w:left="1089" w:right="112" w:firstLine="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before="3" w:line="264" w:lineRule="auto"/>
        <w:ind w:right="103" w:hanging="36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line="264" w:lineRule="auto"/>
        <w:ind w:hanging="36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 самостоятельно выбирать формат выступления с учётом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line="264" w:lineRule="auto"/>
        <w:ind w:right="113" w:hanging="36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line="264" w:lineRule="auto"/>
        <w:ind w:right="105" w:hanging="360"/>
        <w:rPr>
          <w:sz w:val="28"/>
        </w:rPr>
      </w:pPr>
      <w:r>
        <w:rPr>
          <w:sz w:val="28"/>
        </w:rPr>
        <w:t>принимать цель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line="264" w:lineRule="auto"/>
        <w:ind w:right="105" w:hanging="36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2D5D1D" w:rsidRDefault="001D2926">
      <w:pPr>
        <w:pStyle w:val="1"/>
        <w:spacing w:before="3"/>
        <w:ind w:left="422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2D5D1D" w:rsidRDefault="002D5D1D">
      <w:pPr>
        <w:pStyle w:val="a3"/>
        <w:spacing w:before="7"/>
        <w:ind w:left="0" w:firstLine="0"/>
        <w:jc w:val="left"/>
        <w:rPr>
          <w:b/>
        </w:rPr>
      </w:pPr>
    </w:p>
    <w:p w:rsidR="002D5D1D" w:rsidRDefault="001D2926">
      <w:pPr>
        <w:ind w:left="422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before="28" w:line="264" w:lineRule="auto"/>
        <w:ind w:right="106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 новой информации.</w:t>
      </w:r>
    </w:p>
    <w:p w:rsidR="002D5D1D" w:rsidRDefault="001D2926">
      <w:pPr>
        <w:pStyle w:val="1"/>
        <w:spacing w:before="4"/>
        <w:ind w:left="422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before="29" w:line="264" w:lineRule="auto"/>
        <w:ind w:right="112" w:hanging="36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line="264" w:lineRule="auto"/>
        <w:ind w:hanging="36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 трудностей;</w:t>
      </w:r>
    </w:p>
    <w:p w:rsidR="002D5D1D" w:rsidRDefault="001D2926">
      <w:pPr>
        <w:pStyle w:val="a4"/>
        <w:numPr>
          <w:ilvl w:val="0"/>
          <w:numId w:val="3"/>
        </w:numPr>
        <w:tabs>
          <w:tab w:val="left" w:pos="1010"/>
        </w:tabs>
        <w:spacing w:line="264" w:lineRule="auto"/>
        <w:ind w:hanging="36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2D5D1D" w:rsidRDefault="002D5D1D">
      <w:pPr>
        <w:pStyle w:val="a3"/>
        <w:ind w:left="0" w:firstLine="0"/>
        <w:jc w:val="left"/>
        <w:rPr>
          <w:sz w:val="26"/>
        </w:rPr>
      </w:pPr>
    </w:p>
    <w:p w:rsidR="002D5D1D" w:rsidRDefault="001D2926">
      <w:pPr>
        <w:pStyle w:val="1"/>
        <w:ind w:left="42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2D5D1D" w:rsidRDefault="002D5D1D">
      <w:pPr>
        <w:sectPr w:rsidR="002D5D1D">
          <w:pgSz w:w="11910" w:h="16390"/>
          <w:pgMar w:top="1060" w:right="740" w:bottom="280" w:left="1400" w:header="720" w:footer="720" w:gutter="0"/>
          <w:cols w:space="720"/>
        </w:sectPr>
      </w:pPr>
    </w:p>
    <w:p w:rsidR="002D5D1D" w:rsidRDefault="001D2926">
      <w:pPr>
        <w:pStyle w:val="a3"/>
        <w:spacing w:before="63" w:line="264" w:lineRule="auto"/>
        <w:ind w:right="111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2D5D1D" w:rsidRDefault="001D2926">
      <w:pPr>
        <w:pStyle w:val="1"/>
        <w:spacing w:before="7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2D5D1D" w:rsidRDefault="001D2926">
      <w:pPr>
        <w:pStyle w:val="a3"/>
        <w:spacing w:before="26" w:line="264" w:lineRule="auto"/>
        <w:ind w:right="11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1"/>
        </w:rPr>
        <w:t xml:space="preserve"> </w:t>
      </w:r>
      <w:r>
        <w:t>числами,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2D5D1D" w:rsidRDefault="001D2926">
      <w:pPr>
        <w:pStyle w:val="a3"/>
        <w:spacing w:line="264" w:lineRule="auto"/>
        <w:ind w:right="110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 обыкновенные</w:t>
      </w:r>
      <w:r>
        <w:rPr>
          <w:spacing w:val="-1"/>
        </w:rPr>
        <w:t xml:space="preserve"> </w:t>
      </w:r>
      <w:r>
        <w:t>дроби,</w:t>
      </w:r>
      <w:r>
        <w:rPr>
          <w:spacing w:val="-1"/>
        </w:rPr>
        <w:t xml:space="preserve"> </w:t>
      </w:r>
      <w:r>
        <w:t>десятичные</w:t>
      </w:r>
      <w:r>
        <w:rPr>
          <w:spacing w:val="-4"/>
        </w:rPr>
        <w:t xml:space="preserve"> </w:t>
      </w:r>
      <w:r>
        <w:t>дроби.</w:t>
      </w:r>
    </w:p>
    <w:p w:rsidR="002D5D1D" w:rsidRDefault="001D2926">
      <w:pPr>
        <w:pStyle w:val="a3"/>
        <w:spacing w:line="264" w:lineRule="auto"/>
        <w:ind w:right="104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ей числом и изображать натуральные числа точками 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(числовой) прямой.</w:t>
      </w:r>
    </w:p>
    <w:p w:rsidR="002D5D1D" w:rsidRDefault="001D2926">
      <w:pPr>
        <w:pStyle w:val="a3"/>
        <w:spacing w:line="264" w:lineRule="auto"/>
        <w:ind w:right="103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случаях.</w:t>
      </w:r>
    </w:p>
    <w:p w:rsidR="002D5D1D" w:rsidRDefault="001D2926">
      <w:pPr>
        <w:pStyle w:val="a3"/>
        <w:spacing w:before="1" w:line="264" w:lineRule="auto"/>
        <w:ind w:left="901" w:right="2133" w:firstLine="0"/>
      </w:pPr>
      <w:r>
        <w:t>Выполнять проверку, прикидку результата вычислений.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числа.</w:t>
      </w:r>
    </w:p>
    <w:p w:rsidR="002D5D1D" w:rsidRDefault="001D2926">
      <w:pPr>
        <w:pStyle w:val="1"/>
        <w:spacing w:before="4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2D5D1D" w:rsidRDefault="001D2926">
      <w:pPr>
        <w:pStyle w:val="a3"/>
        <w:spacing w:before="29" w:line="264" w:lineRule="auto"/>
        <w:ind w:right="110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всех возможных вариантов.</w:t>
      </w:r>
    </w:p>
    <w:p w:rsidR="002D5D1D" w:rsidRDefault="001D2926">
      <w:pPr>
        <w:pStyle w:val="a3"/>
        <w:spacing w:line="264" w:lineRule="auto"/>
        <w:ind w:right="11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-2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расстояние,</w:t>
      </w:r>
      <w:r>
        <w:rPr>
          <w:spacing w:val="-1"/>
        </w:rPr>
        <w:t xml:space="preserve"> </w:t>
      </w:r>
      <w:r>
        <w:t>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стоимость.</w:t>
      </w:r>
    </w:p>
    <w:p w:rsidR="002D5D1D" w:rsidRDefault="001D2926">
      <w:pPr>
        <w:pStyle w:val="a3"/>
        <w:spacing w:line="264" w:lineRule="auto"/>
        <w:ind w:right="113"/>
      </w:pPr>
      <w:r>
        <w:t>Использовать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2D5D1D" w:rsidRDefault="001D2926">
      <w:pPr>
        <w:pStyle w:val="a3"/>
        <w:spacing w:line="264" w:lineRule="auto"/>
        <w:ind w:right="102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2D5D1D" w:rsidRDefault="001D2926">
      <w:pPr>
        <w:pStyle w:val="a3"/>
        <w:spacing w:line="264" w:lineRule="auto"/>
        <w:ind w:right="111"/>
      </w:pPr>
      <w:r>
        <w:t>Извлекать, анализировать, оценивать информацию,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задач.</w:t>
      </w:r>
    </w:p>
    <w:p w:rsidR="002D5D1D" w:rsidRDefault="001D2926">
      <w:pPr>
        <w:pStyle w:val="1"/>
        <w:spacing w:before="5"/>
      </w:pPr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2D5D1D" w:rsidRDefault="001D2926">
      <w:pPr>
        <w:pStyle w:val="a3"/>
        <w:spacing w:before="26" w:line="264" w:lineRule="auto"/>
        <w:ind w:right="109"/>
      </w:pPr>
      <w:r>
        <w:t>Пользоваться геометрическими понятиями: точка, прямая, отрезок, луч,</w:t>
      </w:r>
      <w:r>
        <w:rPr>
          <w:spacing w:val="1"/>
        </w:rPr>
        <w:t xml:space="preserve"> </w:t>
      </w:r>
      <w:r>
        <w:t>угол,</w:t>
      </w:r>
      <w:r>
        <w:rPr>
          <w:spacing w:val="-2"/>
        </w:rPr>
        <w:t xml:space="preserve"> </w:t>
      </w:r>
      <w:r>
        <w:t>многоугольник,</w:t>
      </w:r>
      <w:r>
        <w:rPr>
          <w:spacing w:val="-1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круг.</w:t>
      </w:r>
    </w:p>
    <w:p w:rsidR="002D5D1D" w:rsidRDefault="001D2926">
      <w:pPr>
        <w:pStyle w:val="a3"/>
        <w:spacing w:before="2" w:line="264" w:lineRule="auto"/>
        <w:ind w:right="11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 геометрических</w:t>
      </w:r>
      <w:r>
        <w:rPr>
          <w:spacing w:val="-3"/>
        </w:rPr>
        <w:t xml:space="preserve"> </w:t>
      </w:r>
      <w:r>
        <w:t>фигур.</w:t>
      </w:r>
    </w:p>
    <w:p w:rsidR="002D5D1D" w:rsidRDefault="001D2926">
      <w:pPr>
        <w:pStyle w:val="a3"/>
        <w:spacing w:line="264" w:lineRule="auto"/>
        <w:ind w:right="104"/>
      </w:pPr>
      <w:r>
        <w:t>Использовать терминологию, связанную с углами: вершина, сторона, с</w:t>
      </w:r>
      <w:r>
        <w:rPr>
          <w:spacing w:val="1"/>
        </w:rPr>
        <w:t xml:space="preserve"> </w:t>
      </w:r>
      <w:r>
        <w:t>многоугольниками: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окружностью:</w:t>
      </w:r>
      <w:r>
        <w:rPr>
          <w:spacing w:val="1"/>
        </w:rPr>
        <w:t xml:space="preserve"> </w:t>
      </w:r>
      <w:r>
        <w:t>радиус,</w:t>
      </w:r>
      <w:r>
        <w:rPr>
          <w:spacing w:val="-2"/>
        </w:rPr>
        <w:t xml:space="preserve"> </w:t>
      </w:r>
      <w:r>
        <w:t>диаметр,</w:t>
      </w:r>
      <w:r>
        <w:rPr>
          <w:spacing w:val="-1"/>
        </w:rPr>
        <w:t xml:space="preserve"> </w:t>
      </w:r>
      <w:r>
        <w:t>центр.</w:t>
      </w:r>
    </w:p>
    <w:p w:rsidR="002D5D1D" w:rsidRDefault="001D2926">
      <w:pPr>
        <w:pStyle w:val="a3"/>
        <w:spacing w:line="264" w:lineRule="auto"/>
        <w:ind w:right="112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 и линейки.</w:t>
      </w:r>
    </w:p>
    <w:p w:rsidR="002D5D1D" w:rsidRDefault="002D5D1D">
      <w:pPr>
        <w:spacing w:line="264" w:lineRule="auto"/>
        <w:sectPr w:rsidR="002D5D1D" w:rsidSect="001D2926">
          <w:pgSz w:w="11910" w:h="16390"/>
          <w:pgMar w:top="709" w:right="740" w:bottom="280" w:left="1400" w:header="720" w:footer="720" w:gutter="0"/>
          <w:cols w:space="720"/>
        </w:sectPr>
      </w:pPr>
    </w:p>
    <w:p w:rsidR="002D5D1D" w:rsidRDefault="001D2926">
      <w:pPr>
        <w:pStyle w:val="a3"/>
        <w:spacing w:before="63" w:line="264" w:lineRule="auto"/>
        <w:ind w:right="108"/>
      </w:pPr>
      <w:r>
        <w:lastRenderedPageBreak/>
        <w:t>Находить длины отрезков непосредственным измерением с помощью</w:t>
      </w:r>
      <w:r>
        <w:rPr>
          <w:spacing w:val="1"/>
        </w:rPr>
        <w:t xml:space="preserve"> </w:t>
      </w:r>
      <w:r>
        <w:t>линейки, строить отрезки заданной длины;</w:t>
      </w:r>
      <w:r>
        <w:rPr>
          <w:spacing w:val="1"/>
        </w:rPr>
        <w:t xml:space="preserve"> </w:t>
      </w:r>
      <w:r>
        <w:t>строить окружность заданного</w:t>
      </w:r>
      <w:r>
        <w:rPr>
          <w:spacing w:val="1"/>
        </w:rPr>
        <w:t xml:space="preserve"> </w:t>
      </w:r>
      <w:r>
        <w:t>радиуса.</w:t>
      </w:r>
    </w:p>
    <w:p w:rsidR="002D5D1D" w:rsidRDefault="001D2926">
      <w:pPr>
        <w:pStyle w:val="a3"/>
        <w:spacing w:before="1" w:line="264" w:lineRule="auto"/>
        <w:ind w:right="113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-1"/>
        </w:rPr>
        <w:t xml:space="preserve"> </w:t>
      </w:r>
      <w:r>
        <w:t>вычисления площади и</w:t>
      </w:r>
      <w:r>
        <w:rPr>
          <w:spacing w:val="-4"/>
        </w:rPr>
        <w:t xml:space="preserve"> </w:t>
      </w:r>
      <w:r>
        <w:t>периметра.</w:t>
      </w:r>
    </w:p>
    <w:p w:rsidR="002D5D1D" w:rsidRDefault="001D2926">
      <w:pPr>
        <w:pStyle w:val="a3"/>
        <w:spacing w:line="264" w:lineRule="auto"/>
        <w:ind w:right="107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бумаге.</w:t>
      </w:r>
    </w:p>
    <w:p w:rsidR="002D5D1D" w:rsidRDefault="001D2926">
      <w:pPr>
        <w:pStyle w:val="a3"/>
        <w:spacing w:before="1" w:line="264" w:lineRule="auto"/>
        <w:ind w:right="111"/>
      </w:pPr>
      <w:r>
        <w:t>Пользоваться основными метрическими единицами измерения длины,</w:t>
      </w:r>
      <w:r>
        <w:rPr>
          <w:spacing w:val="1"/>
        </w:rPr>
        <w:t xml:space="preserve"> </w:t>
      </w:r>
      <w:r>
        <w:t>площади; выражать</w:t>
      </w:r>
      <w:r>
        <w:rPr>
          <w:spacing w:val="-4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единицы величины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другие.</w:t>
      </w:r>
    </w:p>
    <w:p w:rsidR="002D5D1D" w:rsidRDefault="001D2926">
      <w:pPr>
        <w:pStyle w:val="a3"/>
        <w:spacing w:line="264" w:lineRule="auto"/>
        <w:ind w:right="108"/>
      </w:pPr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грань,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</w:p>
    <w:p w:rsidR="002D5D1D" w:rsidRDefault="001D2926">
      <w:pPr>
        <w:pStyle w:val="a3"/>
        <w:spacing w:line="264" w:lineRule="auto"/>
        <w:ind w:right="109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единицами измерения объёма.</w:t>
      </w:r>
    </w:p>
    <w:p w:rsidR="002D5D1D" w:rsidRDefault="001D2926">
      <w:pPr>
        <w:pStyle w:val="a3"/>
        <w:spacing w:line="264" w:lineRule="auto"/>
        <w:ind w:right="106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 ситуациях.</w:t>
      </w:r>
    </w:p>
    <w:p w:rsidR="002D5D1D" w:rsidRDefault="001D2926">
      <w:pPr>
        <w:pStyle w:val="a3"/>
        <w:spacing w:line="264" w:lineRule="auto"/>
        <w:ind w:right="11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2D5D1D" w:rsidRDefault="001D2926">
      <w:pPr>
        <w:pStyle w:val="1"/>
        <w:spacing w:before="4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2D5D1D" w:rsidRDefault="001D2926">
      <w:pPr>
        <w:pStyle w:val="a3"/>
        <w:spacing w:before="29" w:line="264" w:lineRule="auto"/>
        <w:ind w:right="108"/>
      </w:pPr>
      <w:r>
        <w:t>Знать и понимать термины, связанные с различными видами чисел 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другой.</w:t>
      </w:r>
    </w:p>
    <w:p w:rsidR="002D5D1D" w:rsidRDefault="001D2926">
      <w:pPr>
        <w:pStyle w:val="a3"/>
        <w:spacing w:before="1" w:line="264" w:lineRule="auto"/>
        <w:ind w:right="108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одного 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знаков.</w:t>
      </w:r>
    </w:p>
    <w:p w:rsidR="002D5D1D" w:rsidRDefault="001D2926">
      <w:pPr>
        <w:pStyle w:val="a3"/>
        <w:spacing w:line="264" w:lineRule="auto"/>
        <w:ind w:right="108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-3"/>
        </w:rPr>
        <w:t xml:space="preserve"> </w:t>
      </w:r>
      <w:r>
        <w:t>дробями,</w:t>
      </w:r>
      <w:r>
        <w:rPr>
          <w:spacing w:val="-1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и отрицательными</w:t>
      </w:r>
      <w:r>
        <w:rPr>
          <w:spacing w:val="-3"/>
        </w:rPr>
        <w:t xml:space="preserve"> </w:t>
      </w:r>
      <w:r>
        <w:t>числами.</w:t>
      </w:r>
    </w:p>
    <w:p w:rsidR="002D5D1D" w:rsidRDefault="001D2926">
      <w:pPr>
        <w:pStyle w:val="a3"/>
        <w:spacing w:line="264" w:lineRule="auto"/>
        <w:ind w:right="112"/>
      </w:pP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:rsidR="002D5D1D" w:rsidRDefault="001D2926">
      <w:pPr>
        <w:pStyle w:val="a3"/>
        <w:spacing w:line="264" w:lineRule="auto"/>
        <w:ind w:right="104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числа.</w:t>
      </w:r>
    </w:p>
    <w:p w:rsidR="002D5D1D" w:rsidRDefault="001D2926">
      <w:pPr>
        <w:pStyle w:val="a3"/>
        <w:spacing w:line="264" w:lineRule="auto"/>
        <w:ind w:right="113"/>
      </w:pPr>
      <w:r>
        <w:t>Соотносить точки в прямоугольной системе координат с координатами</w:t>
      </w:r>
      <w:r>
        <w:rPr>
          <w:spacing w:val="1"/>
        </w:rPr>
        <w:t xml:space="preserve"> </w:t>
      </w:r>
      <w:r>
        <w:t>этой точки.</w:t>
      </w:r>
    </w:p>
    <w:p w:rsidR="002D5D1D" w:rsidRDefault="001D2926">
      <w:pPr>
        <w:pStyle w:val="a3"/>
        <w:spacing w:line="264" w:lineRule="auto"/>
        <w:ind w:right="112"/>
      </w:pPr>
      <w:r>
        <w:t>Округлять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чисел.</w:t>
      </w:r>
    </w:p>
    <w:p w:rsidR="002D5D1D" w:rsidRDefault="001D2926">
      <w:pPr>
        <w:pStyle w:val="1"/>
        <w:spacing w:before="4"/>
      </w:pPr>
      <w:r>
        <w:t>Числовые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буквенные</w:t>
      </w:r>
      <w:r>
        <w:rPr>
          <w:spacing w:val="-1"/>
        </w:rPr>
        <w:t xml:space="preserve"> </w:t>
      </w:r>
      <w:r>
        <w:t>выражения</w:t>
      </w:r>
    </w:p>
    <w:p w:rsidR="002D5D1D" w:rsidRDefault="002D5D1D">
      <w:pPr>
        <w:sectPr w:rsidR="002D5D1D">
          <w:pgSz w:w="11910" w:h="16390"/>
          <w:pgMar w:top="1060" w:right="740" w:bottom="280" w:left="1400" w:header="720" w:footer="720" w:gutter="0"/>
          <w:cols w:space="720"/>
        </w:sectPr>
      </w:pPr>
    </w:p>
    <w:p w:rsidR="002D5D1D" w:rsidRDefault="001D2926">
      <w:pPr>
        <w:pStyle w:val="a3"/>
        <w:spacing w:before="63" w:line="264" w:lineRule="auto"/>
        <w:ind w:right="110"/>
      </w:pPr>
      <w:r>
        <w:lastRenderedPageBreak/>
        <w:t>Понимать и употреблять термины, связанные с записью степени числа,</w:t>
      </w:r>
      <w:r>
        <w:rPr>
          <w:spacing w:val="1"/>
        </w:rPr>
        <w:t xml:space="preserve"> </w:t>
      </w:r>
      <w:r>
        <w:t>находить квадрат и куб</w:t>
      </w:r>
      <w:r>
        <w:rPr>
          <w:spacing w:val="1"/>
        </w:rPr>
        <w:t xml:space="preserve"> </w:t>
      </w:r>
      <w:r>
        <w:t>числа,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 степени.</w:t>
      </w:r>
    </w:p>
    <w:p w:rsidR="002D5D1D" w:rsidRDefault="001D2926">
      <w:pPr>
        <w:pStyle w:val="a3"/>
        <w:spacing w:before="1" w:line="264" w:lineRule="auto"/>
        <w:ind w:right="106"/>
      </w:pPr>
      <w:r>
        <w:t>Пользоваться признаками делимости, раскладывать натуральные числа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простые множители.</w:t>
      </w:r>
    </w:p>
    <w:p w:rsidR="002D5D1D" w:rsidRDefault="001D2926">
      <w:pPr>
        <w:pStyle w:val="a3"/>
        <w:spacing w:line="322" w:lineRule="exact"/>
        <w:ind w:left="901" w:firstLine="0"/>
      </w:pPr>
      <w:r>
        <w:t>Пользоваться</w:t>
      </w:r>
      <w:r>
        <w:rPr>
          <w:spacing w:val="-3"/>
        </w:rPr>
        <w:t xml:space="preserve"> </w:t>
      </w:r>
      <w:r>
        <w:t>масштабом,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пропорции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отношения.</w:t>
      </w:r>
    </w:p>
    <w:p w:rsidR="002D5D1D" w:rsidRDefault="001D2926">
      <w:pPr>
        <w:pStyle w:val="a3"/>
        <w:spacing w:before="33" w:line="264" w:lineRule="auto"/>
        <w:ind w:right="104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 составлять буквенные выражения и формулы, находить значения</w:t>
      </w:r>
      <w:r>
        <w:rPr>
          <w:spacing w:val="-67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подстановки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преобразования.</w:t>
      </w:r>
    </w:p>
    <w:p w:rsidR="002D5D1D" w:rsidRDefault="001D2926">
      <w:pPr>
        <w:pStyle w:val="a3"/>
        <w:spacing w:line="321" w:lineRule="exact"/>
        <w:ind w:left="901" w:firstLine="0"/>
      </w:pPr>
      <w:r>
        <w:t>Находить</w:t>
      </w:r>
      <w:r>
        <w:rPr>
          <w:spacing w:val="-8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равенства.</w:t>
      </w:r>
    </w:p>
    <w:p w:rsidR="002D5D1D" w:rsidRDefault="001D2926">
      <w:pPr>
        <w:pStyle w:val="1"/>
        <w:spacing w:before="38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2D5D1D" w:rsidRDefault="001D2926">
      <w:pPr>
        <w:pStyle w:val="a3"/>
        <w:spacing w:before="27"/>
        <w:ind w:left="901" w:firstLine="0"/>
      </w:pPr>
      <w:r>
        <w:t>Решать</w:t>
      </w:r>
      <w:r>
        <w:rPr>
          <w:spacing w:val="-5"/>
        </w:rPr>
        <w:t xml:space="preserve"> </w:t>
      </w:r>
      <w:r>
        <w:t>многошаговые</w:t>
      </w:r>
      <w:r>
        <w:rPr>
          <w:spacing w:val="-5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способом.</w:t>
      </w:r>
    </w:p>
    <w:p w:rsidR="002D5D1D" w:rsidRDefault="001D2926">
      <w:pPr>
        <w:pStyle w:val="a3"/>
        <w:spacing w:before="33" w:line="264" w:lineRule="auto"/>
        <w:ind w:right="105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-3"/>
        </w:rPr>
        <w:t xml:space="preserve"> </w:t>
      </w:r>
      <w:r>
        <w:t>процентами,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дроби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2D5D1D" w:rsidRDefault="001D2926">
      <w:pPr>
        <w:pStyle w:val="a3"/>
        <w:spacing w:line="264" w:lineRule="auto"/>
        <w:ind w:right="104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 величин.</w:t>
      </w:r>
    </w:p>
    <w:p w:rsidR="002D5D1D" w:rsidRDefault="001D2926">
      <w:pPr>
        <w:pStyle w:val="a3"/>
        <w:ind w:left="901" w:firstLine="0"/>
      </w:pPr>
      <w:r>
        <w:t>Составлять</w:t>
      </w:r>
      <w:r>
        <w:rPr>
          <w:spacing w:val="-6"/>
        </w:rPr>
        <w:t xml:space="preserve"> </w:t>
      </w:r>
      <w:r>
        <w:t>буквенные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задачи.</w:t>
      </w:r>
    </w:p>
    <w:p w:rsidR="002D5D1D" w:rsidRDefault="001D2926">
      <w:pPr>
        <w:pStyle w:val="a3"/>
        <w:spacing w:before="31" w:line="264" w:lineRule="auto"/>
        <w:ind w:right="104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задач.</w:t>
      </w:r>
    </w:p>
    <w:p w:rsidR="002D5D1D" w:rsidRDefault="001D2926">
      <w:pPr>
        <w:pStyle w:val="a3"/>
        <w:spacing w:before="1" w:line="264" w:lineRule="auto"/>
        <w:ind w:right="112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:rsidR="002D5D1D" w:rsidRDefault="001D2926">
      <w:pPr>
        <w:pStyle w:val="1"/>
        <w:spacing w:before="5"/>
      </w:pPr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2D5D1D" w:rsidRDefault="001D2926">
      <w:pPr>
        <w:pStyle w:val="a3"/>
        <w:spacing w:before="28" w:line="264" w:lineRule="auto"/>
        <w:ind w:right="10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</w:t>
      </w:r>
      <w:r>
        <w:rPr>
          <w:spacing w:val="-1"/>
        </w:rPr>
        <w:t xml:space="preserve"> </w:t>
      </w:r>
      <w:r>
        <w:t>и симметричных</w:t>
      </w:r>
      <w:r>
        <w:rPr>
          <w:spacing w:val="1"/>
        </w:rPr>
        <w:t xml:space="preserve"> </w:t>
      </w:r>
      <w:r>
        <w:t>фигур.</w:t>
      </w:r>
    </w:p>
    <w:p w:rsidR="002D5D1D" w:rsidRDefault="001D2926">
      <w:pPr>
        <w:pStyle w:val="a3"/>
        <w:spacing w:before="1" w:line="264" w:lineRule="auto"/>
        <w:ind w:right="111"/>
      </w:pP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плоские</w:t>
      </w:r>
      <w:r>
        <w:rPr>
          <w:spacing w:val="7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конфигурации,</w:t>
      </w:r>
      <w:r>
        <w:rPr>
          <w:spacing w:val="-1"/>
        </w:rPr>
        <w:t xml:space="preserve"> </w:t>
      </w:r>
      <w:r>
        <w:t>симметричные</w:t>
      </w:r>
      <w:r>
        <w:rPr>
          <w:spacing w:val="-1"/>
        </w:rPr>
        <w:t xml:space="preserve"> </w:t>
      </w:r>
      <w:r>
        <w:t>фигуры.</w:t>
      </w:r>
    </w:p>
    <w:p w:rsidR="002D5D1D" w:rsidRDefault="001D2926">
      <w:pPr>
        <w:pStyle w:val="a3"/>
        <w:spacing w:line="264" w:lineRule="auto"/>
        <w:ind w:right="106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7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-67"/>
        </w:rPr>
        <w:t xml:space="preserve"> </w:t>
      </w:r>
      <w:r>
        <w:t>симметрии,</w:t>
      </w:r>
      <w:r>
        <w:rPr>
          <w:spacing w:val="-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2D5D1D" w:rsidRDefault="001D2926">
      <w:pPr>
        <w:pStyle w:val="a3"/>
        <w:spacing w:line="264" w:lineRule="auto"/>
        <w:ind w:right="106"/>
      </w:pPr>
      <w:r>
        <w:t>Находить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транспортира,</w:t>
      </w:r>
      <w:r>
        <w:rPr>
          <w:spacing w:val="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углы заданной величины,</w:t>
      </w:r>
      <w:r>
        <w:rPr>
          <w:spacing w:val="-3"/>
        </w:rPr>
        <w:t xml:space="preserve"> </w:t>
      </w:r>
      <w:r>
        <w:t>пользоваться при решении задач градусной</w:t>
      </w:r>
    </w:p>
    <w:p w:rsidR="002D5D1D" w:rsidRDefault="002D5D1D">
      <w:pPr>
        <w:spacing w:line="264" w:lineRule="auto"/>
        <w:sectPr w:rsidR="002D5D1D">
          <w:pgSz w:w="11910" w:h="16390"/>
          <w:pgMar w:top="1060" w:right="740" w:bottom="280" w:left="1400" w:header="720" w:footer="720" w:gutter="0"/>
          <w:cols w:space="720"/>
        </w:sectPr>
      </w:pPr>
    </w:p>
    <w:p w:rsidR="002D5D1D" w:rsidRDefault="001D2926">
      <w:pPr>
        <w:pStyle w:val="a3"/>
        <w:spacing w:before="63" w:line="264" w:lineRule="auto"/>
        <w:ind w:right="109" w:firstLine="0"/>
      </w:pPr>
      <w:r>
        <w:lastRenderedPageBreak/>
        <w:t>мерой углов, распознавать на чертежах острый, прямой, развёрнутый и тупой</w:t>
      </w:r>
      <w:r>
        <w:rPr>
          <w:spacing w:val="-67"/>
        </w:rPr>
        <w:t xml:space="preserve"> </w:t>
      </w:r>
      <w:r>
        <w:t>углы.</w:t>
      </w:r>
    </w:p>
    <w:p w:rsidR="002D5D1D" w:rsidRDefault="001D2926">
      <w:pPr>
        <w:pStyle w:val="a3"/>
        <w:spacing w:before="3" w:line="264" w:lineRule="auto"/>
        <w:ind w:right="110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70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другие.</w:t>
      </w:r>
    </w:p>
    <w:p w:rsidR="002D5D1D" w:rsidRDefault="001D2926">
      <w:pPr>
        <w:pStyle w:val="a3"/>
        <w:spacing w:line="264" w:lineRule="auto"/>
        <w:ind w:right="106"/>
      </w:pPr>
      <w:r>
        <w:t>Находить, используя чертёжные инструменты, расстояния: между 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до прямой,</w:t>
      </w:r>
      <w:r>
        <w:rPr>
          <w:spacing w:val="-4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пути на</w:t>
      </w:r>
      <w:r>
        <w:rPr>
          <w:spacing w:val="-1"/>
        </w:rPr>
        <w:t xml:space="preserve"> </w:t>
      </w:r>
      <w:r>
        <w:t>квадратной сетке.</w:t>
      </w:r>
    </w:p>
    <w:p w:rsidR="002D5D1D" w:rsidRDefault="001D2926">
      <w:pPr>
        <w:pStyle w:val="a3"/>
        <w:spacing w:line="264" w:lineRule="auto"/>
        <w:ind w:right="108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равные</w:t>
      </w:r>
      <w:r>
        <w:rPr>
          <w:spacing w:val="71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2D5D1D" w:rsidRDefault="001D2926">
      <w:pPr>
        <w:pStyle w:val="a3"/>
        <w:spacing w:line="264" w:lineRule="auto"/>
        <w:ind w:right="113"/>
      </w:pPr>
      <w:r>
        <w:t>Распознавать на моделях и изображениях пирамиду, 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терминологию:</w:t>
      </w:r>
      <w:r>
        <w:rPr>
          <w:spacing w:val="-1"/>
        </w:rPr>
        <w:t xml:space="preserve"> </w:t>
      </w:r>
      <w:r>
        <w:t>вершина,</w:t>
      </w:r>
      <w:r>
        <w:rPr>
          <w:spacing w:val="-6"/>
        </w:rPr>
        <w:t xml:space="preserve"> </w:t>
      </w:r>
      <w:r>
        <w:t>ребро,</w:t>
      </w:r>
      <w:r>
        <w:rPr>
          <w:spacing w:val="-3"/>
        </w:rPr>
        <w:t xml:space="preserve"> </w:t>
      </w:r>
      <w:r>
        <w:t>грань,</w:t>
      </w:r>
      <w:r>
        <w:rPr>
          <w:spacing w:val="-3"/>
        </w:rPr>
        <w:t xml:space="preserve"> </w:t>
      </w:r>
      <w:r>
        <w:t>основание,</w:t>
      </w:r>
      <w:r>
        <w:rPr>
          <w:spacing w:val="-6"/>
        </w:rPr>
        <w:t xml:space="preserve"> </w:t>
      </w:r>
      <w:r>
        <w:t>развёртка.</w:t>
      </w:r>
    </w:p>
    <w:p w:rsidR="002D5D1D" w:rsidRDefault="001D2926">
      <w:pPr>
        <w:pStyle w:val="a3"/>
        <w:spacing w:line="322" w:lineRule="exact"/>
        <w:ind w:left="901" w:firstLine="0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клетчатой</w:t>
      </w:r>
      <w:r>
        <w:rPr>
          <w:spacing w:val="-2"/>
        </w:rPr>
        <w:t xml:space="preserve"> </w:t>
      </w:r>
      <w:r>
        <w:t>бумаге</w:t>
      </w:r>
      <w:r>
        <w:rPr>
          <w:spacing w:val="-3"/>
        </w:rPr>
        <w:t xml:space="preserve"> </w:t>
      </w:r>
      <w:r>
        <w:t>прямоугольный</w:t>
      </w:r>
      <w:r>
        <w:rPr>
          <w:spacing w:val="-2"/>
        </w:rPr>
        <w:t xml:space="preserve"> </w:t>
      </w:r>
      <w:r>
        <w:t>параллелепипед.</w:t>
      </w:r>
    </w:p>
    <w:p w:rsidR="002D5D1D" w:rsidRDefault="001D2926">
      <w:pPr>
        <w:pStyle w:val="a3"/>
        <w:spacing w:before="32" w:line="264" w:lineRule="auto"/>
        <w:ind w:right="110"/>
      </w:pPr>
      <w:r>
        <w:t>Вычислять объём прямоугольного параллелепипеда, куба, 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единицами измерения объёма;</w:t>
      </w:r>
    </w:p>
    <w:p w:rsidR="002D5D1D" w:rsidRDefault="001D2926">
      <w:pPr>
        <w:pStyle w:val="a3"/>
        <w:spacing w:line="264" w:lineRule="auto"/>
        <w:ind w:right="112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практических ситуациях.</w:t>
      </w:r>
    </w:p>
    <w:p w:rsidR="002D5D1D" w:rsidRDefault="002D5D1D">
      <w:pPr>
        <w:spacing w:line="264" w:lineRule="auto"/>
        <w:sectPr w:rsidR="002D5D1D">
          <w:pgSz w:w="11910" w:h="16390"/>
          <w:pgMar w:top="1060" w:right="740" w:bottom="280" w:left="1400" w:header="720" w:footer="720" w:gutter="0"/>
          <w:cols w:space="720"/>
        </w:sectPr>
      </w:pPr>
    </w:p>
    <w:p w:rsidR="002D5D1D" w:rsidRDefault="001D2926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10"/>
        <w:gridCol w:w="1841"/>
        <w:gridCol w:w="1911"/>
        <w:gridCol w:w="2813"/>
      </w:tblGrid>
      <w:tr w:rsidR="002D5D1D">
        <w:trPr>
          <w:trHeight w:val="362"/>
        </w:trPr>
        <w:tc>
          <w:tcPr>
            <w:tcW w:w="1212" w:type="dxa"/>
            <w:vMerge w:val="restart"/>
          </w:tcPr>
          <w:p w:rsidR="002D5D1D" w:rsidRDefault="002D5D1D">
            <w:pPr>
              <w:pStyle w:val="TableParagraph"/>
              <w:rPr>
                <w:b/>
                <w:sz w:val="26"/>
              </w:rPr>
            </w:pPr>
          </w:p>
          <w:p w:rsidR="002D5D1D" w:rsidRDefault="001D2926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0" w:type="dxa"/>
            <w:vMerge w:val="restart"/>
          </w:tcPr>
          <w:p w:rsidR="002D5D1D" w:rsidRDefault="002D5D1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D5D1D" w:rsidRDefault="001D2926">
            <w:pPr>
              <w:pStyle w:val="TableParagraph"/>
              <w:spacing w:line="276" w:lineRule="auto"/>
              <w:ind w:left="233"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2" w:type="dxa"/>
            <w:gridSpan w:val="3"/>
          </w:tcPr>
          <w:p w:rsidR="002D5D1D" w:rsidRDefault="001D2926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2D5D1D" w:rsidRDefault="001D2926">
            <w:pPr>
              <w:pStyle w:val="TableParagraph"/>
              <w:spacing w:before="43" w:line="276" w:lineRule="auto"/>
              <w:ind w:left="234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D5D1D">
        <w:trPr>
          <w:trHeight w:val="1257"/>
        </w:trPr>
        <w:tc>
          <w:tcPr>
            <w:tcW w:w="1212" w:type="dxa"/>
            <w:vMerge/>
            <w:tcBorders>
              <w:top w:val="nil"/>
            </w:tcBorders>
          </w:tcPr>
          <w:p w:rsidR="002D5D1D" w:rsidRDefault="002D5D1D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2D5D1D" w:rsidRDefault="002D5D1D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2D5D1D" w:rsidRDefault="002D5D1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D5D1D" w:rsidRDefault="001D292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D5D1D" w:rsidRDefault="001D2926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D5D1D" w:rsidRDefault="001D2926">
            <w:pPr>
              <w:pStyle w:val="TableParagraph"/>
              <w:spacing w:before="177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2D5D1D" w:rsidRDefault="002D5D1D">
            <w:pPr>
              <w:rPr>
                <w:sz w:val="2"/>
                <w:szCs w:val="2"/>
              </w:rPr>
            </w:pPr>
          </w:p>
        </w:tc>
      </w:tr>
      <w:tr w:rsidR="002D5D1D">
        <w:trPr>
          <w:trHeight w:val="679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4" w:line="320" w:lineRule="exact"/>
              <w:ind w:left="233" w:right="100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9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1" w:type="dxa"/>
          </w:tcPr>
          <w:p w:rsidR="002D5D1D" w:rsidRDefault="001D2926">
            <w:pPr>
              <w:pStyle w:val="TableParagraph"/>
              <w:spacing w:before="19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2813" w:type="dxa"/>
          </w:tcPr>
          <w:p w:rsidR="002D5D1D" w:rsidRDefault="001D2926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1"/>
              <w:ind w:left="234"/>
            </w:pPr>
            <w:hyperlink r:id="rId7">
              <w:r w:rsidR="001D2926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2D5D1D">
        <w:trPr>
          <w:trHeight w:val="678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9" w:line="316" w:lineRule="exact"/>
              <w:ind w:left="233" w:right="967"/>
              <w:rPr>
                <w:sz w:val="24"/>
              </w:rPr>
            </w:pPr>
            <w:r>
              <w:rPr>
                <w:sz w:val="24"/>
              </w:rPr>
              <w:t>Наглядная геометрия. Линии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9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1911" w:type="dxa"/>
          </w:tcPr>
          <w:p w:rsidR="002D5D1D" w:rsidRDefault="001D2926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2D5D1D" w:rsidRDefault="001D2926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0"/>
              <w:ind w:left="234"/>
            </w:pPr>
            <w:hyperlink r:id="rId8">
              <w:r w:rsidR="001D2926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2D5D1D">
        <w:trPr>
          <w:trHeight w:val="652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41" w:type="dxa"/>
          </w:tcPr>
          <w:p w:rsidR="002D5D1D" w:rsidRDefault="001D2926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2813" w:type="dxa"/>
          </w:tcPr>
          <w:p w:rsidR="002D5D1D" w:rsidRDefault="001D292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0"/>
              <w:ind w:left="234"/>
            </w:pPr>
            <w:hyperlink r:id="rId9">
              <w:r w:rsidR="001D2926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2D5D1D">
        <w:trPr>
          <w:trHeight w:val="655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1911" w:type="dxa"/>
          </w:tcPr>
          <w:p w:rsidR="002D5D1D" w:rsidRDefault="001D292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2D5D1D" w:rsidRDefault="001D292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3"/>
              <w:ind w:left="234"/>
            </w:pPr>
            <w:hyperlink r:id="rId10">
              <w:r w:rsidR="001D2926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2D5D1D">
        <w:trPr>
          <w:trHeight w:val="653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83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1" w:type="dxa"/>
          </w:tcPr>
          <w:p w:rsidR="002D5D1D" w:rsidRDefault="001D2926">
            <w:pPr>
              <w:pStyle w:val="TableParagraph"/>
              <w:spacing w:before="18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2813" w:type="dxa"/>
          </w:tcPr>
          <w:p w:rsidR="002D5D1D" w:rsidRDefault="001D2926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0"/>
              <w:ind w:left="234"/>
            </w:pPr>
            <w:hyperlink r:id="rId11">
              <w:r w:rsidR="001D2926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2D5D1D">
        <w:trPr>
          <w:trHeight w:val="678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9" w:line="316" w:lineRule="exact"/>
              <w:ind w:left="233" w:right="268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1911" w:type="dxa"/>
          </w:tcPr>
          <w:p w:rsidR="002D5D1D" w:rsidRDefault="001D2926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2D5D1D" w:rsidRDefault="001D2926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3"/>
              <w:ind w:left="234"/>
            </w:pPr>
            <w:hyperlink r:id="rId12">
              <w:r w:rsidR="001D2926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2D5D1D">
        <w:trPr>
          <w:trHeight w:val="655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2D5D1D" w:rsidRDefault="001D2926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2813" w:type="dxa"/>
          </w:tcPr>
          <w:p w:rsidR="002D5D1D" w:rsidRDefault="001D292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0"/>
              <w:ind w:left="234"/>
            </w:pPr>
            <w:hyperlink r:id="rId13">
              <w:r w:rsidR="001D2926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2D5D1D">
        <w:trPr>
          <w:trHeight w:val="549"/>
        </w:trPr>
        <w:tc>
          <w:tcPr>
            <w:tcW w:w="5712" w:type="dxa"/>
            <w:gridSpan w:val="2"/>
          </w:tcPr>
          <w:p w:rsidR="002D5D1D" w:rsidRDefault="001D2926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32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2D5D1D" w:rsidRDefault="001D2926">
            <w:pPr>
              <w:pStyle w:val="TableParagraph"/>
              <w:spacing w:before="13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2D5D1D" w:rsidRDefault="001D2926">
            <w:pPr>
              <w:pStyle w:val="TableParagraph"/>
              <w:spacing w:before="13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3" w:type="dxa"/>
          </w:tcPr>
          <w:p w:rsidR="002D5D1D" w:rsidRDefault="002D5D1D">
            <w:pPr>
              <w:pStyle w:val="TableParagraph"/>
            </w:pPr>
          </w:p>
        </w:tc>
      </w:tr>
    </w:tbl>
    <w:p w:rsidR="002D5D1D" w:rsidRDefault="002D5D1D">
      <w:pPr>
        <w:sectPr w:rsidR="002D5D1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D5D1D" w:rsidRDefault="001D292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10"/>
        <w:gridCol w:w="1841"/>
        <w:gridCol w:w="1911"/>
        <w:gridCol w:w="2837"/>
      </w:tblGrid>
      <w:tr w:rsidR="002D5D1D">
        <w:trPr>
          <w:trHeight w:val="362"/>
        </w:trPr>
        <w:tc>
          <w:tcPr>
            <w:tcW w:w="1212" w:type="dxa"/>
            <w:vMerge w:val="restart"/>
          </w:tcPr>
          <w:p w:rsidR="002D5D1D" w:rsidRDefault="002D5D1D">
            <w:pPr>
              <w:pStyle w:val="TableParagraph"/>
              <w:rPr>
                <w:b/>
                <w:sz w:val="26"/>
              </w:rPr>
            </w:pPr>
          </w:p>
          <w:p w:rsidR="002D5D1D" w:rsidRDefault="001D2926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0" w:type="dxa"/>
            <w:vMerge w:val="restart"/>
          </w:tcPr>
          <w:p w:rsidR="002D5D1D" w:rsidRDefault="002D5D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5D1D" w:rsidRDefault="001D2926">
            <w:pPr>
              <w:pStyle w:val="TableParagraph"/>
              <w:spacing w:line="276" w:lineRule="auto"/>
              <w:ind w:left="233"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2" w:type="dxa"/>
            <w:gridSpan w:val="3"/>
          </w:tcPr>
          <w:p w:rsidR="002D5D1D" w:rsidRDefault="001D292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2D5D1D" w:rsidRDefault="001D2926">
            <w:pPr>
              <w:pStyle w:val="TableParagraph"/>
              <w:spacing w:before="46" w:line="276" w:lineRule="auto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D5D1D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2D5D1D" w:rsidRDefault="002D5D1D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2D5D1D" w:rsidRDefault="002D5D1D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2D5D1D" w:rsidRDefault="002D5D1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D5D1D" w:rsidRDefault="001D292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D5D1D" w:rsidRDefault="001D2926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D5D1D" w:rsidRDefault="001D2926">
            <w:pPr>
              <w:pStyle w:val="TableParagraph"/>
              <w:spacing w:before="178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2D5D1D" w:rsidRDefault="002D5D1D">
            <w:pPr>
              <w:rPr>
                <w:sz w:val="2"/>
                <w:szCs w:val="2"/>
              </w:rPr>
            </w:pPr>
          </w:p>
        </w:tc>
      </w:tr>
      <w:tr w:rsidR="002D5D1D">
        <w:trPr>
          <w:trHeight w:val="655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8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2D5D1D" w:rsidRDefault="001D2926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2837" w:type="dxa"/>
          </w:tcPr>
          <w:p w:rsidR="002D5D1D" w:rsidRDefault="001D292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0"/>
              <w:ind w:left="234"/>
            </w:pPr>
            <w:hyperlink r:id="rId14">
              <w:r w:rsidR="001D2926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2D5D1D">
        <w:trPr>
          <w:trHeight w:val="679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7" w:line="320" w:lineRule="exact"/>
              <w:ind w:left="233" w:right="83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191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2837" w:type="dxa"/>
          </w:tcPr>
          <w:p w:rsidR="002D5D1D" w:rsidRDefault="001D292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1"/>
              <w:ind w:left="234"/>
            </w:pPr>
            <w:hyperlink r:id="rId15">
              <w:r w:rsidR="001D2926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2D5D1D">
        <w:trPr>
          <w:trHeight w:val="652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 w:rsidR="002D5D1D" w:rsidRDefault="001D2926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2D5D1D" w:rsidRDefault="001D292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2D5D1D" w:rsidRDefault="001D292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0"/>
              <w:ind w:left="234"/>
            </w:pPr>
            <w:hyperlink r:id="rId16">
              <w:r w:rsidR="001D2926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2D5D1D">
        <w:trPr>
          <w:trHeight w:val="652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1911" w:type="dxa"/>
          </w:tcPr>
          <w:p w:rsidR="002D5D1D" w:rsidRDefault="001D2926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2D5D1D" w:rsidRDefault="001D292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0"/>
              <w:ind w:left="234"/>
            </w:pPr>
            <w:hyperlink r:id="rId17">
              <w:r w:rsidR="001D2926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2D5D1D">
        <w:trPr>
          <w:trHeight w:val="655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191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2837" w:type="dxa"/>
          </w:tcPr>
          <w:p w:rsidR="002D5D1D" w:rsidRDefault="001D292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3"/>
              <w:ind w:left="234"/>
            </w:pPr>
            <w:hyperlink r:id="rId18">
              <w:r w:rsidR="001D2926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2D5D1D">
        <w:trPr>
          <w:trHeight w:val="679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7" w:line="310" w:lineRule="atLeast"/>
              <w:ind w:left="233" w:right="839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99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2D5D1D" w:rsidRDefault="001D2926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D5D1D" w:rsidRDefault="001D292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2D5D1D" w:rsidRDefault="001D292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0"/>
              <w:ind w:left="234"/>
            </w:pPr>
            <w:hyperlink r:id="rId19">
              <w:r w:rsidR="001D2926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2D5D1D">
        <w:trPr>
          <w:trHeight w:val="652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 w:rsidR="002D5D1D" w:rsidRDefault="001D2926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2837" w:type="dxa"/>
          </w:tcPr>
          <w:p w:rsidR="002D5D1D" w:rsidRDefault="001D292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0"/>
              <w:ind w:left="234"/>
            </w:pPr>
            <w:hyperlink r:id="rId20">
              <w:r w:rsidR="001D2926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2D5D1D">
        <w:trPr>
          <w:trHeight w:val="655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1911" w:type="dxa"/>
          </w:tcPr>
          <w:p w:rsidR="002D5D1D" w:rsidRDefault="001D2926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2D5D1D" w:rsidRDefault="001D292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0"/>
              <w:ind w:left="234"/>
            </w:pPr>
            <w:hyperlink r:id="rId21">
              <w:r w:rsidR="001D2926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2D5D1D">
        <w:trPr>
          <w:trHeight w:val="679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6" w:line="320" w:lineRule="exact"/>
              <w:ind w:left="233" w:right="959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1911" w:type="dxa"/>
          </w:tcPr>
          <w:p w:rsidR="002D5D1D" w:rsidRDefault="001D2926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2D5D1D" w:rsidRDefault="001D292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1"/>
              <w:ind w:left="234"/>
            </w:pPr>
            <w:hyperlink r:id="rId22">
              <w:r w:rsidR="001D2926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2D5D1D">
        <w:trPr>
          <w:trHeight w:val="678"/>
        </w:trPr>
        <w:tc>
          <w:tcPr>
            <w:tcW w:w="1212" w:type="dxa"/>
          </w:tcPr>
          <w:p w:rsidR="002D5D1D" w:rsidRDefault="001D292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0" w:type="dxa"/>
          </w:tcPr>
          <w:p w:rsidR="002D5D1D" w:rsidRDefault="001D2926">
            <w:pPr>
              <w:pStyle w:val="TableParagraph"/>
              <w:spacing w:before="7" w:line="310" w:lineRule="atLeast"/>
              <w:ind w:left="233" w:right="171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99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2D5D1D" w:rsidRDefault="001D2926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D5D1D" w:rsidRDefault="002D5D1D">
            <w:pPr>
              <w:pStyle w:val="TableParagraph"/>
            </w:pPr>
          </w:p>
        </w:tc>
        <w:tc>
          <w:tcPr>
            <w:tcW w:w="2837" w:type="dxa"/>
          </w:tcPr>
          <w:p w:rsidR="002D5D1D" w:rsidRDefault="001D292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5D1D" w:rsidRDefault="001A43C4">
            <w:pPr>
              <w:pStyle w:val="TableParagraph"/>
              <w:spacing w:before="42"/>
              <w:ind w:left="234"/>
            </w:pPr>
            <w:hyperlink r:id="rId23">
              <w:r w:rsidR="001D2926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2D5D1D">
        <w:trPr>
          <w:trHeight w:val="551"/>
        </w:trPr>
        <w:tc>
          <w:tcPr>
            <w:tcW w:w="5712" w:type="dxa"/>
            <w:gridSpan w:val="2"/>
          </w:tcPr>
          <w:p w:rsidR="002D5D1D" w:rsidRDefault="001D292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0" w:type="dxa"/>
          </w:tcPr>
          <w:p w:rsidR="002D5D1D" w:rsidRDefault="001D2926">
            <w:pPr>
              <w:pStyle w:val="TableParagraph"/>
              <w:spacing w:before="13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2D5D1D" w:rsidRDefault="001D2926">
            <w:pPr>
              <w:pStyle w:val="TableParagraph"/>
              <w:spacing w:before="13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2D5D1D" w:rsidRDefault="001D2926">
            <w:pPr>
              <w:pStyle w:val="TableParagraph"/>
              <w:spacing w:before="13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2D5D1D" w:rsidRDefault="002D5D1D">
            <w:pPr>
              <w:pStyle w:val="TableParagraph"/>
            </w:pPr>
          </w:p>
        </w:tc>
      </w:tr>
    </w:tbl>
    <w:p w:rsidR="002D5D1D" w:rsidRDefault="002D5D1D">
      <w:pPr>
        <w:sectPr w:rsidR="002D5D1D">
          <w:pgSz w:w="16390" w:h="11910" w:orient="landscape"/>
          <w:pgMar w:top="1060" w:right="620" w:bottom="280" w:left="1480" w:header="720" w:footer="720" w:gutter="0"/>
          <w:cols w:space="720"/>
        </w:sectPr>
      </w:pPr>
      <w:bookmarkStart w:id="0" w:name="_GoBack"/>
      <w:bookmarkEnd w:id="0"/>
    </w:p>
    <w:p w:rsidR="003177F1" w:rsidRPr="003177F1" w:rsidRDefault="003177F1" w:rsidP="003177F1">
      <w:pPr>
        <w:sectPr w:rsidR="003177F1" w:rsidRPr="003177F1" w:rsidSect="003177F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7F1" w:rsidRPr="003177F1" w:rsidRDefault="003177F1" w:rsidP="003177F1">
      <w:pPr>
        <w:sectPr w:rsidR="003177F1" w:rsidRPr="003177F1" w:rsidSect="003177F1">
          <w:pgSz w:w="16390" w:h="11910" w:orient="landscape"/>
          <w:pgMar w:top="709" w:right="620" w:bottom="280" w:left="1480" w:header="720" w:footer="720" w:gutter="0"/>
          <w:cols w:space="720"/>
        </w:sectPr>
      </w:pPr>
    </w:p>
    <w:p w:rsidR="00817659" w:rsidRPr="003177F1" w:rsidRDefault="00817659" w:rsidP="003177F1">
      <w:pPr>
        <w:sectPr w:rsidR="00817659" w:rsidRPr="003177F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659" w:rsidRPr="00817659" w:rsidRDefault="00817659" w:rsidP="00817659">
      <w:pPr>
        <w:sectPr w:rsidR="00817659" w:rsidRPr="0081765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7659" w:rsidRDefault="00817659" w:rsidP="00817659">
      <w:pPr>
        <w:rPr>
          <w:sz w:val="24"/>
        </w:rPr>
        <w:sectPr w:rsidR="0081765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0D17" w:rsidRDefault="00670D17" w:rsidP="00670D17">
      <w:pPr>
        <w:sectPr w:rsidR="00670D1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0D17" w:rsidRPr="00670D17" w:rsidRDefault="00670D17" w:rsidP="00670D17">
      <w:pPr>
        <w:sectPr w:rsidR="00670D17" w:rsidRPr="00670D1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0D17" w:rsidRPr="00670D17" w:rsidRDefault="00670D17" w:rsidP="00670D17">
      <w:pPr>
        <w:sectPr w:rsidR="00670D17" w:rsidRPr="00670D1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D5D1D" w:rsidRPr="0065024E" w:rsidRDefault="002D5D1D" w:rsidP="0065024E">
      <w:pPr>
        <w:sectPr w:rsidR="002D5D1D" w:rsidRPr="0065024E" w:rsidSect="0065024E">
          <w:pgSz w:w="16390" w:h="11910" w:orient="landscape"/>
          <w:pgMar w:top="426" w:right="620" w:bottom="280" w:left="1480" w:header="720" w:footer="720" w:gutter="0"/>
          <w:cols w:space="720"/>
        </w:sectPr>
      </w:pPr>
    </w:p>
    <w:p w:rsidR="002D5D1D" w:rsidRDefault="002D5D1D">
      <w:pPr>
        <w:sectPr w:rsidR="002D5D1D" w:rsidSect="0065024E">
          <w:pgSz w:w="16390" w:h="11910" w:orient="landscape"/>
          <w:pgMar w:top="567" w:right="620" w:bottom="280" w:left="1480" w:header="720" w:footer="720" w:gutter="0"/>
          <w:cols w:space="720"/>
        </w:sectPr>
      </w:pPr>
    </w:p>
    <w:p w:rsidR="002D5D1D" w:rsidRDefault="002D5D1D" w:rsidP="00EF7611">
      <w:pPr>
        <w:pStyle w:val="a3"/>
        <w:spacing w:line="316" w:lineRule="exact"/>
        <w:ind w:left="0" w:firstLine="0"/>
        <w:jc w:val="left"/>
      </w:pPr>
    </w:p>
    <w:sectPr w:rsidR="002D5D1D">
      <w:pgSz w:w="11910" w:h="16840"/>
      <w:pgMar w:top="1360" w:right="13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3C4" w:rsidRDefault="001A43C4" w:rsidP="00EF7611">
      <w:r>
        <w:separator/>
      </w:r>
    </w:p>
  </w:endnote>
  <w:endnote w:type="continuationSeparator" w:id="0">
    <w:p w:rsidR="001A43C4" w:rsidRDefault="001A43C4" w:rsidP="00EF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3C4" w:rsidRDefault="001A43C4" w:rsidP="00EF7611">
      <w:r>
        <w:separator/>
      </w:r>
    </w:p>
  </w:footnote>
  <w:footnote w:type="continuationSeparator" w:id="0">
    <w:p w:rsidR="001A43C4" w:rsidRDefault="001A43C4" w:rsidP="00EF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53E36"/>
    <w:multiLevelType w:val="hybridMultilevel"/>
    <w:tmpl w:val="D714A16A"/>
    <w:lvl w:ilvl="0" w:tplc="E4703B76">
      <w:numFmt w:val="bullet"/>
      <w:lvlText w:val=""/>
      <w:lvlJc w:val="left"/>
      <w:pPr>
        <w:ind w:left="1089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AC8822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0358A326">
      <w:numFmt w:val="bullet"/>
      <w:lvlText w:val="•"/>
      <w:lvlJc w:val="left"/>
      <w:pPr>
        <w:ind w:left="2817" w:hanging="281"/>
      </w:pPr>
      <w:rPr>
        <w:rFonts w:hint="default"/>
        <w:lang w:val="ru-RU" w:eastAsia="en-US" w:bidi="ar-SA"/>
      </w:rPr>
    </w:lvl>
    <w:lvl w:ilvl="3" w:tplc="7F96383A">
      <w:numFmt w:val="bullet"/>
      <w:lvlText w:val="•"/>
      <w:lvlJc w:val="left"/>
      <w:pPr>
        <w:ind w:left="3685" w:hanging="281"/>
      </w:pPr>
      <w:rPr>
        <w:rFonts w:hint="default"/>
        <w:lang w:val="ru-RU" w:eastAsia="en-US" w:bidi="ar-SA"/>
      </w:rPr>
    </w:lvl>
    <w:lvl w:ilvl="4" w:tplc="7878F236">
      <w:numFmt w:val="bullet"/>
      <w:lvlText w:val="•"/>
      <w:lvlJc w:val="left"/>
      <w:pPr>
        <w:ind w:left="4554" w:hanging="281"/>
      </w:pPr>
      <w:rPr>
        <w:rFonts w:hint="default"/>
        <w:lang w:val="ru-RU" w:eastAsia="en-US" w:bidi="ar-SA"/>
      </w:rPr>
    </w:lvl>
    <w:lvl w:ilvl="5" w:tplc="B4827896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A34C0E3A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4D984824">
      <w:numFmt w:val="bullet"/>
      <w:lvlText w:val="•"/>
      <w:lvlJc w:val="left"/>
      <w:pPr>
        <w:ind w:left="7160" w:hanging="281"/>
      </w:pPr>
      <w:rPr>
        <w:rFonts w:hint="default"/>
        <w:lang w:val="ru-RU" w:eastAsia="en-US" w:bidi="ar-SA"/>
      </w:rPr>
    </w:lvl>
    <w:lvl w:ilvl="8" w:tplc="FCD2AAF2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D2B5DD1"/>
    <w:multiLevelType w:val="hybridMultilevel"/>
    <w:tmpl w:val="CF1051AA"/>
    <w:lvl w:ilvl="0" w:tplc="78864F94">
      <w:numFmt w:val="bullet"/>
      <w:lvlText w:val=""/>
      <w:lvlJc w:val="left"/>
      <w:pPr>
        <w:ind w:left="1228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D4E9BA">
      <w:numFmt w:val="bullet"/>
      <w:lvlText w:val="•"/>
      <w:lvlJc w:val="left"/>
      <w:pPr>
        <w:ind w:left="2074" w:hanging="142"/>
      </w:pPr>
      <w:rPr>
        <w:rFonts w:hint="default"/>
        <w:lang w:val="ru-RU" w:eastAsia="en-US" w:bidi="ar-SA"/>
      </w:rPr>
    </w:lvl>
    <w:lvl w:ilvl="2" w:tplc="3DFC5A06">
      <w:numFmt w:val="bullet"/>
      <w:lvlText w:val="•"/>
      <w:lvlJc w:val="left"/>
      <w:pPr>
        <w:ind w:left="2929" w:hanging="142"/>
      </w:pPr>
      <w:rPr>
        <w:rFonts w:hint="default"/>
        <w:lang w:val="ru-RU" w:eastAsia="en-US" w:bidi="ar-SA"/>
      </w:rPr>
    </w:lvl>
    <w:lvl w:ilvl="3" w:tplc="FB66FA56">
      <w:numFmt w:val="bullet"/>
      <w:lvlText w:val="•"/>
      <w:lvlJc w:val="left"/>
      <w:pPr>
        <w:ind w:left="3783" w:hanging="142"/>
      </w:pPr>
      <w:rPr>
        <w:rFonts w:hint="default"/>
        <w:lang w:val="ru-RU" w:eastAsia="en-US" w:bidi="ar-SA"/>
      </w:rPr>
    </w:lvl>
    <w:lvl w:ilvl="4" w:tplc="43A8DC5A">
      <w:numFmt w:val="bullet"/>
      <w:lvlText w:val="•"/>
      <w:lvlJc w:val="left"/>
      <w:pPr>
        <w:ind w:left="4638" w:hanging="142"/>
      </w:pPr>
      <w:rPr>
        <w:rFonts w:hint="default"/>
        <w:lang w:val="ru-RU" w:eastAsia="en-US" w:bidi="ar-SA"/>
      </w:rPr>
    </w:lvl>
    <w:lvl w:ilvl="5" w:tplc="209EC366">
      <w:numFmt w:val="bullet"/>
      <w:lvlText w:val="•"/>
      <w:lvlJc w:val="left"/>
      <w:pPr>
        <w:ind w:left="5493" w:hanging="142"/>
      </w:pPr>
      <w:rPr>
        <w:rFonts w:hint="default"/>
        <w:lang w:val="ru-RU" w:eastAsia="en-US" w:bidi="ar-SA"/>
      </w:rPr>
    </w:lvl>
    <w:lvl w:ilvl="6" w:tplc="9E04AECE">
      <w:numFmt w:val="bullet"/>
      <w:lvlText w:val="•"/>
      <w:lvlJc w:val="left"/>
      <w:pPr>
        <w:ind w:left="6347" w:hanging="142"/>
      </w:pPr>
      <w:rPr>
        <w:rFonts w:hint="default"/>
        <w:lang w:val="ru-RU" w:eastAsia="en-US" w:bidi="ar-SA"/>
      </w:rPr>
    </w:lvl>
    <w:lvl w:ilvl="7" w:tplc="AF12D4DA">
      <w:numFmt w:val="bullet"/>
      <w:lvlText w:val="•"/>
      <w:lvlJc w:val="left"/>
      <w:pPr>
        <w:ind w:left="7202" w:hanging="142"/>
      </w:pPr>
      <w:rPr>
        <w:rFonts w:hint="default"/>
        <w:lang w:val="ru-RU" w:eastAsia="en-US" w:bidi="ar-SA"/>
      </w:rPr>
    </w:lvl>
    <w:lvl w:ilvl="8" w:tplc="509E44AC">
      <w:numFmt w:val="bullet"/>
      <w:lvlText w:val="•"/>
      <w:lvlJc w:val="left"/>
      <w:pPr>
        <w:ind w:left="8057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77777340"/>
    <w:multiLevelType w:val="hybridMultilevel"/>
    <w:tmpl w:val="5E12581E"/>
    <w:lvl w:ilvl="0" w:tplc="06A89992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41B32"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 w:tplc="B1049838"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 w:tplc="17AC7652">
      <w:numFmt w:val="bullet"/>
      <w:lvlText w:val="•"/>
      <w:lvlJc w:val="left"/>
      <w:pPr>
        <w:ind w:left="2795" w:hanging="169"/>
      </w:pPr>
      <w:rPr>
        <w:rFonts w:hint="default"/>
        <w:lang w:val="ru-RU" w:eastAsia="en-US" w:bidi="ar-SA"/>
      </w:rPr>
    </w:lvl>
    <w:lvl w:ilvl="4" w:tplc="B456EEB0">
      <w:numFmt w:val="bullet"/>
      <w:lvlText w:val="•"/>
      <w:lvlJc w:val="left"/>
      <w:pPr>
        <w:ind w:left="3694" w:hanging="169"/>
      </w:pPr>
      <w:rPr>
        <w:rFonts w:hint="default"/>
        <w:lang w:val="ru-RU" w:eastAsia="en-US" w:bidi="ar-SA"/>
      </w:rPr>
    </w:lvl>
    <w:lvl w:ilvl="5" w:tplc="9FB44CB4">
      <w:numFmt w:val="bullet"/>
      <w:lvlText w:val="•"/>
      <w:lvlJc w:val="left"/>
      <w:pPr>
        <w:ind w:left="4593" w:hanging="169"/>
      </w:pPr>
      <w:rPr>
        <w:rFonts w:hint="default"/>
        <w:lang w:val="ru-RU" w:eastAsia="en-US" w:bidi="ar-SA"/>
      </w:rPr>
    </w:lvl>
    <w:lvl w:ilvl="6" w:tplc="2EF00E16"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 w:tplc="B17681BC">
      <w:numFmt w:val="bullet"/>
      <w:lvlText w:val="•"/>
      <w:lvlJc w:val="left"/>
      <w:pPr>
        <w:ind w:left="6390" w:hanging="169"/>
      </w:pPr>
      <w:rPr>
        <w:rFonts w:hint="default"/>
        <w:lang w:val="ru-RU" w:eastAsia="en-US" w:bidi="ar-SA"/>
      </w:rPr>
    </w:lvl>
    <w:lvl w:ilvl="8" w:tplc="9698C732">
      <w:numFmt w:val="bullet"/>
      <w:lvlText w:val="•"/>
      <w:lvlJc w:val="left"/>
      <w:pPr>
        <w:ind w:left="7289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7E542C30"/>
    <w:multiLevelType w:val="hybridMultilevel"/>
    <w:tmpl w:val="F134F2E8"/>
    <w:lvl w:ilvl="0" w:tplc="58182322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45A80AA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896EC9B6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D5025108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FAF077B2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4412F994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6FC453F0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6E8C85AC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B0507B70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1D"/>
    <w:rsid w:val="001A43C4"/>
    <w:rsid w:val="001D2926"/>
    <w:rsid w:val="0021132C"/>
    <w:rsid w:val="002D5D1D"/>
    <w:rsid w:val="003177F1"/>
    <w:rsid w:val="00336D99"/>
    <w:rsid w:val="00364856"/>
    <w:rsid w:val="004059C1"/>
    <w:rsid w:val="00406E22"/>
    <w:rsid w:val="00494668"/>
    <w:rsid w:val="005C7DC6"/>
    <w:rsid w:val="00600C05"/>
    <w:rsid w:val="0065024E"/>
    <w:rsid w:val="00670D17"/>
    <w:rsid w:val="006E3975"/>
    <w:rsid w:val="00817659"/>
    <w:rsid w:val="008E6F6C"/>
    <w:rsid w:val="009D35FF"/>
    <w:rsid w:val="009D49F6"/>
    <w:rsid w:val="00A733D0"/>
    <w:rsid w:val="00AC6529"/>
    <w:rsid w:val="00B564B6"/>
    <w:rsid w:val="00BC1D55"/>
    <w:rsid w:val="00CC562D"/>
    <w:rsid w:val="00CE6030"/>
    <w:rsid w:val="00EF0766"/>
    <w:rsid w:val="00E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456F"/>
  <w15:docId w15:val="{4A48E2A2-61D6-4867-A6FF-A21551AE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9" w:right="10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F76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6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F76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6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4610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ноутбук 9</cp:lastModifiedBy>
  <cp:revision>5</cp:revision>
  <dcterms:created xsi:type="dcterms:W3CDTF">2023-09-30T18:48:00Z</dcterms:created>
  <dcterms:modified xsi:type="dcterms:W3CDTF">2023-10-02T07:43:00Z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2023-09-10T00:00:00Z</vt:filetime>
  </property>
</Properties>
</file>